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0A8E" w14:textId="77777777" w:rsidR="007E4486" w:rsidRPr="00006DC2" w:rsidRDefault="00F74CEC" w:rsidP="00030129">
      <w:pPr>
        <w:jc w:val="center"/>
        <w:rPr>
          <w:rFonts w:ascii="Calibri" w:hAnsi="Calibri" w:cs="Calibri"/>
          <w:lang w:val="es-MX"/>
        </w:rPr>
      </w:pPr>
      <w:r w:rsidRPr="00006DC2">
        <w:rPr>
          <w:rFonts w:ascii="Calibri" w:hAnsi="Calibri" w:cs="Calibri"/>
          <w:lang w:val="es-MX"/>
        </w:rPr>
        <w:t xml:space="preserve">CONCEPTO </w:t>
      </w:r>
    </w:p>
    <w:p w14:paraId="518C5EB6" w14:textId="7092DEFD" w:rsidR="00812CCF" w:rsidRPr="00006DC2" w:rsidRDefault="00AD5F63" w:rsidP="00140D65">
      <w:pPr>
        <w:jc w:val="center"/>
        <w:rPr>
          <w:rFonts w:ascii="Calibri" w:hAnsi="Calibri" w:cs="Calibri"/>
          <w:lang w:val="es-MX"/>
        </w:rPr>
      </w:pPr>
      <w:r w:rsidRPr="00006DC2">
        <w:rPr>
          <w:rFonts w:ascii="Calibri" w:hAnsi="Calibri" w:cs="Calibri"/>
          <w:lang w:val="es-MX"/>
        </w:rPr>
        <w:t>T</w:t>
      </w:r>
      <w:r w:rsidR="00D657A3">
        <w:rPr>
          <w:rFonts w:ascii="Calibri" w:hAnsi="Calibri" w:cs="Calibri"/>
          <w:lang w:val="es-MX"/>
        </w:rPr>
        <w:t>RABAJO FINAL</w:t>
      </w:r>
      <w:r w:rsidRPr="00006DC2">
        <w:rPr>
          <w:rFonts w:ascii="Calibri" w:hAnsi="Calibri" w:cs="Calibri"/>
          <w:lang w:val="es-MX"/>
        </w:rPr>
        <w:t xml:space="preserve"> DE </w:t>
      </w:r>
      <w:r w:rsidR="00DF6B50">
        <w:rPr>
          <w:rFonts w:ascii="Calibri" w:hAnsi="Calibri" w:cs="Calibri"/>
          <w:lang w:val="es-MX"/>
        </w:rPr>
        <w:t>MAESTRÍA</w:t>
      </w:r>
    </w:p>
    <w:p w14:paraId="48AC45CC" w14:textId="13FE72C3" w:rsidR="00D63AB7" w:rsidRPr="00006DC2" w:rsidRDefault="00D63AB7" w:rsidP="00140D65">
      <w:pPr>
        <w:jc w:val="center"/>
        <w:rPr>
          <w:rFonts w:ascii="Calibri" w:hAnsi="Calibri" w:cs="Calibri"/>
          <w:lang w:val="es-MX"/>
        </w:rPr>
      </w:pPr>
    </w:p>
    <w:p w14:paraId="04ED819A" w14:textId="1B60E47C" w:rsidR="006C69E9" w:rsidRPr="00006DC2" w:rsidRDefault="006C69E9" w:rsidP="00140D65">
      <w:pPr>
        <w:rPr>
          <w:rFonts w:ascii="Calibri" w:hAnsi="Calibri" w:cs="Calibri"/>
          <w:b w:val="0"/>
          <w:sz w:val="22"/>
          <w:szCs w:val="22"/>
          <w:lang w:val="es-MX"/>
        </w:rPr>
      </w:pPr>
      <w:r w:rsidRPr="00006DC2">
        <w:rPr>
          <w:rFonts w:ascii="Calibri" w:hAnsi="Calibri" w:cs="Calibri"/>
          <w:sz w:val="22"/>
          <w:szCs w:val="22"/>
          <w:lang w:val="es-MX"/>
        </w:rPr>
        <w:t>PROGRAMA</w:t>
      </w:r>
      <w:r w:rsidR="00110C84" w:rsidRPr="00006DC2">
        <w:rPr>
          <w:rFonts w:ascii="Calibri" w:hAnsi="Calibri" w:cs="Calibri"/>
          <w:sz w:val="22"/>
          <w:szCs w:val="22"/>
          <w:lang w:val="es-MX"/>
        </w:rPr>
        <w:t xml:space="preserve"> ACADÉMICO</w:t>
      </w:r>
      <w:r w:rsidRPr="00006DC2">
        <w:rPr>
          <w:rFonts w:ascii="Calibri" w:hAnsi="Calibri" w:cs="Calibri"/>
          <w:sz w:val="22"/>
          <w:szCs w:val="22"/>
          <w:lang w:val="es-MX"/>
        </w:rPr>
        <w:t xml:space="preserve">: </w:t>
      </w:r>
    </w:p>
    <w:p w14:paraId="2691B19C" w14:textId="77777777" w:rsidR="006C69E9" w:rsidRPr="00006DC2" w:rsidRDefault="006C69E9" w:rsidP="00140D65">
      <w:pPr>
        <w:rPr>
          <w:rFonts w:ascii="Calibri" w:hAnsi="Calibri" w:cs="Calibri"/>
          <w:sz w:val="22"/>
          <w:szCs w:val="22"/>
          <w:lang w:val="es-MX"/>
        </w:rPr>
      </w:pPr>
    </w:p>
    <w:p w14:paraId="3E577E25" w14:textId="248A1A91" w:rsidR="006C69E9" w:rsidRPr="00006DC2" w:rsidRDefault="00DF6B50" w:rsidP="00140D65">
      <w:pPr>
        <w:rPr>
          <w:rFonts w:ascii="Calibri" w:hAnsi="Calibri" w:cs="Calibri"/>
          <w:b w:val="0"/>
          <w:i/>
          <w:sz w:val="22"/>
          <w:lang w:val="es-MX"/>
        </w:rPr>
      </w:pPr>
      <w:r w:rsidRPr="00006DC2">
        <w:rPr>
          <w:rFonts w:ascii="Calibri" w:hAnsi="Calibri" w:cs="Calibri"/>
          <w:sz w:val="22"/>
          <w:lang w:val="es-MX"/>
        </w:rPr>
        <w:t>L</w:t>
      </w:r>
      <w:r>
        <w:rPr>
          <w:rFonts w:ascii="Calibri" w:hAnsi="Calibri" w:cs="Calibri"/>
          <w:sz w:val="22"/>
          <w:lang w:val="es-MX"/>
        </w:rPr>
        <w:t>Í</w:t>
      </w:r>
      <w:r w:rsidRPr="00006DC2">
        <w:rPr>
          <w:rFonts w:ascii="Calibri" w:hAnsi="Calibri" w:cs="Calibri"/>
          <w:sz w:val="22"/>
          <w:lang w:val="es-MX"/>
        </w:rPr>
        <w:t>NEA</w:t>
      </w:r>
      <w:r w:rsidR="006C69E9" w:rsidRPr="00006DC2">
        <w:rPr>
          <w:rFonts w:ascii="Calibri" w:hAnsi="Calibri" w:cs="Calibri"/>
          <w:sz w:val="22"/>
          <w:lang w:val="es-MX"/>
        </w:rPr>
        <w:t xml:space="preserve"> DE INVESTIGACIÓN: </w:t>
      </w:r>
    </w:p>
    <w:p w14:paraId="3D8F2E6E" w14:textId="47A3F74F" w:rsidR="006C69E9" w:rsidRPr="00006DC2" w:rsidRDefault="006C69E9" w:rsidP="00140D65">
      <w:pPr>
        <w:rPr>
          <w:rFonts w:ascii="Calibri" w:hAnsi="Calibri" w:cs="Calibri"/>
          <w:sz w:val="22"/>
          <w:lang w:val="es-MX"/>
        </w:rPr>
      </w:pPr>
      <w:r w:rsidRPr="00006DC2">
        <w:rPr>
          <w:rFonts w:ascii="Calibri" w:hAnsi="Calibri" w:cs="Calibri"/>
          <w:sz w:val="22"/>
          <w:lang w:val="es-MX"/>
        </w:rPr>
        <w:t xml:space="preserve">GRUPO DE INVESTIGACIÓN: </w:t>
      </w:r>
    </w:p>
    <w:p w14:paraId="38F4F566" w14:textId="77777777" w:rsidR="006C69E9" w:rsidRPr="00006DC2" w:rsidRDefault="006C69E9" w:rsidP="00140D65">
      <w:pPr>
        <w:rPr>
          <w:rFonts w:ascii="Calibri" w:hAnsi="Calibri" w:cs="Calibri"/>
          <w:sz w:val="22"/>
          <w:szCs w:val="22"/>
          <w:lang w:val="es-MX"/>
        </w:rPr>
      </w:pPr>
    </w:p>
    <w:p w14:paraId="28770FD1" w14:textId="30067CB7" w:rsidR="006C69E9" w:rsidRPr="00006DC2" w:rsidRDefault="00D77B18" w:rsidP="00140D65">
      <w:pPr>
        <w:rPr>
          <w:rFonts w:ascii="Calibri" w:hAnsi="Calibri" w:cs="Calibri"/>
          <w:sz w:val="22"/>
          <w:lang w:val="es-MX"/>
        </w:rPr>
      </w:pPr>
      <w:r w:rsidRPr="00006DC2">
        <w:rPr>
          <w:rFonts w:ascii="Calibri" w:hAnsi="Calibri" w:cs="Calibri"/>
          <w:sz w:val="22"/>
          <w:u w:val="single"/>
          <w:lang w:val="es-MX"/>
        </w:rPr>
        <w:t>ESTUDIANTE</w:t>
      </w:r>
      <w:r w:rsidR="006C69E9" w:rsidRPr="00006DC2">
        <w:rPr>
          <w:rFonts w:ascii="Calibri" w:hAnsi="Calibri" w:cs="Calibri"/>
          <w:sz w:val="22"/>
          <w:lang w:val="es-MX"/>
        </w:rPr>
        <w:tab/>
      </w:r>
      <w:r w:rsidR="006C69E9" w:rsidRPr="00006DC2">
        <w:rPr>
          <w:rFonts w:ascii="Calibri" w:hAnsi="Calibri" w:cs="Calibri"/>
          <w:sz w:val="22"/>
          <w:lang w:val="es-MX"/>
        </w:rPr>
        <w:tab/>
      </w:r>
      <w:r w:rsidR="006C69E9" w:rsidRPr="00006DC2">
        <w:rPr>
          <w:rFonts w:ascii="Calibri" w:hAnsi="Calibri" w:cs="Calibri"/>
          <w:sz w:val="22"/>
          <w:lang w:val="es-MX"/>
        </w:rPr>
        <w:tab/>
      </w:r>
    </w:p>
    <w:p w14:paraId="7AA67C85" w14:textId="78536AB6" w:rsidR="006C69E9" w:rsidRPr="00006DC2" w:rsidRDefault="006C69E9" w:rsidP="00140D65">
      <w:pPr>
        <w:rPr>
          <w:rFonts w:ascii="Calibri" w:hAnsi="Calibri" w:cs="Calibri"/>
          <w:sz w:val="22"/>
          <w:lang w:val="es-MX"/>
        </w:rPr>
      </w:pPr>
      <w:r w:rsidRPr="00006DC2">
        <w:rPr>
          <w:rFonts w:ascii="Calibri" w:hAnsi="Calibri" w:cs="Calibri"/>
          <w:sz w:val="22"/>
          <w:lang w:val="es-MX"/>
        </w:rPr>
        <w:t xml:space="preserve">Nombres y apellidos: </w:t>
      </w:r>
    </w:p>
    <w:p w14:paraId="6003F1FA" w14:textId="3331C03A" w:rsidR="006C69E9" w:rsidRPr="00006DC2" w:rsidRDefault="006C69E9" w:rsidP="00140D65">
      <w:pPr>
        <w:rPr>
          <w:rFonts w:ascii="Calibri" w:hAnsi="Calibri" w:cs="Calibri"/>
          <w:sz w:val="22"/>
          <w:lang w:val="es-MX"/>
        </w:rPr>
      </w:pPr>
      <w:r w:rsidRPr="00006DC2">
        <w:rPr>
          <w:rFonts w:ascii="Calibri" w:hAnsi="Calibri" w:cs="Calibri"/>
          <w:sz w:val="22"/>
          <w:lang w:val="es-MX"/>
        </w:rPr>
        <w:t xml:space="preserve">Doc. Identificación: </w:t>
      </w:r>
    </w:p>
    <w:p w14:paraId="1266E0CF" w14:textId="77777777" w:rsidR="006C69E9" w:rsidRPr="00006DC2" w:rsidRDefault="006C69E9" w:rsidP="00140D65">
      <w:pPr>
        <w:rPr>
          <w:rFonts w:ascii="Calibri" w:hAnsi="Calibri" w:cs="Calibri"/>
          <w:sz w:val="22"/>
          <w:szCs w:val="22"/>
          <w:lang w:val="es-MX"/>
        </w:rPr>
      </w:pPr>
      <w:r w:rsidRPr="00006DC2">
        <w:rPr>
          <w:rFonts w:ascii="Calibri" w:hAnsi="Calibri" w:cs="Calibri"/>
          <w:sz w:val="22"/>
          <w:szCs w:val="22"/>
          <w:lang w:val="es-MX"/>
        </w:rPr>
        <w:t xml:space="preserve"> </w:t>
      </w:r>
    </w:p>
    <w:p w14:paraId="0FCB28A3" w14:textId="29F7057D" w:rsidR="006C69E9" w:rsidRPr="00006DC2" w:rsidRDefault="00D77B18" w:rsidP="00140D65">
      <w:pPr>
        <w:rPr>
          <w:rFonts w:ascii="Calibri" w:hAnsi="Calibri" w:cs="Calibri"/>
          <w:sz w:val="22"/>
          <w:lang w:val="es-MX"/>
        </w:rPr>
      </w:pPr>
      <w:r w:rsidRPr="00006DC2">
        <w:rPr>
          <w:rFonts w:ascii="Calibri" w:hAnsi="Calibri" w:cs="Calibri"/>
          <w:sz w:val="22"/>
          <w:u w:val="single"/>
          <w:lang w:val="es-MX"/>
        </w:rPr>
        <w:t xml:space="preserve">TÍTULO </w:t>
      </w:r>
      <w:r w:rsidR="00D657A3">
        <w:rPr>
          <w:rFonts w:ascii="Calibri" w:hAnsi="Calibri" w:cs="Calibri"/>
          <w:sz w:val="22"/>
          <w:u w:val="single"/>
          <w:lang w:val="es-MX"/>
        </w:rPr>
        <w:t xml:space="preserve">TRABAJO FINAL DE </w:t>
      </w:r>
      <w:r w:rsidR="00DF6B50">
        <w:rPr>
          <w:rFonts w:ascii="Calibri" w:hAnsi="Calibri" w:cs="Calibri"/>
          <w:sz w:val="22"/>
          <w:u w:val="single"/>
          <w:lang w:val="es-MX"/>
        </w:rPr>
        <w:t>MAESTRÍA</w:t>
      </w:r>
      <w:r w:rsidR="006C69E9" w:rsidRPr="00006DC2">
        <w:rPr>
          <w:rFonts w:ascii="Calibri" w:hAnsi="Calibri" w:cs="Calibri"/>
          <w:sz w:val="22"/>
          <w:lang w:val="es-MX"/>
        </w:rPr>
        <w:t xml:space="preserve">: </w:t>
      </w:r>
    </w:p>
    <w:p w14:paraId="7A6288A4" w14:textId="77777777" w:rsidR="00D77B18" w:rsidRPr="00006DC2" w:rsidRDefault="00D77B18" w:rsidP="00140D65">
      <w:pPr>
        <w:rPr>
          <w:rFonts w:ascii="Calibri" w:hAnsi="Calibri" w:cs="Calibri"/>
          <w:b w:val="0"/>
          <w:i/>
          <w:sz w:val="22"/>
          <w:highlight w:val="green"/>
          <w:lang w:val="es-MX"/>
        </w:rPr>
      </w:pPr>
    </w:p>
    <w:p w14:paraId="7FE2BAF8" w14:textId="7CBA2D80" w:rsidR="006C69E9" w:rsidRPr="00006DC2" w:rsidRDefault="006C69E9" w:rsidP="00140D65">
      <w:pPr>
        <w:rPr>
          <w:rFonts w:ascii="Calibri" w:hAnsi="Calibri" w:cs="Calibri"/>
          <w:sz w:val="22"/>
          <w:lang w:val="es-MX"/>
        </w:rPr>
      </w:pPr>
      <w:r w:rsidRPr="00006DC2">
        <w:rPr>
          <w:rFonts w:ascii="Calibri" w:hAnsi="Calibri" w:cs="Calibri"/>
          <w:sz w:val="22"/>
          <w:lang w:val="es-MX"/>
        </w:rPr>
        <w:t>Director</w:t>
      </w:r>
      <w:r w:rsidR="00DF6B50">
        <w:rPr>
          <w:rFonts w:ascii="Calibri" w:hAnsi="Calibri" w:cs="Calibri"/>
          <w:sz w:val="22"/>
          <w:lang w:val="es-MX"/>
        </w:rPr>
        <w:t xml:space="preserve"> (a):</w:t>
      </w:r>
    </w:p>
    <w:p w14:paraId="100DB2AE" w14:textId="25EC1814" w:rsidR="00856EE8" w:rsidRPr="00006DC2" w:rsidRDefault="00856EE8" w:rsidP="00140D65">
      <w:pPr>
        <w:rPr>
          <w:rFonts w:ascii="Calibri" w:hAnsi="Calibri" w:cs="Calibri"/>
          <w:sz w:val="22"/>
          <w:lang w:val="es-MX"/>
        </w:rPr>
      </w:pPr>
      <w:r w:rsidRPr="00006DC2">
        <w:rPr>
          <w:rFonts w:ascii="Calibri" w:hAnsi="Calibri" w:cs="Calibri"/>
          <w:sz w:val="22"/>
          <w:lang w:val="es-MX"/>
        </w:rPr>
        <w:t xml:space="preserve">Institución a la que pertenece el </w:t>
      </w:r>
      <w:r w:rsidR="00713E6F" w:rsidRPr="00006DC2">
        <w:rPr>
          <w:rFonts w:ascii="Calibri" w:hAnsi="Calibri" w:cs="Calibri"/>
          <w:sz w:val="22"/>
          <w:lang w:val="es-MX"/>
        </w:rPr>
        <w:t>d</w:t>
      </w:r>
      <w:r w:rsidRPr="00006DC2">
        <w:rPr>
          <w:rFonts w:ascii="Calibri" w:hAnsi="Calibri" w:cs="Calibri"/>
          <w:sz w:val="22"/>
          <w:lang w:val="es-MX"/>
        </w:rPr>
        <w:t>irector</w:t>
      </w:r>
      <w:r w:rsidR="00DB1A2D" w:rsidRPr="00006DC2">
        <w:rPr>
          <w:rFonts w:ascii="Calibri" w:hAnsi="Calibri" w:cs="Calibri"/>
          <w:sz w:val="22"/>
          <w:lang w:val="es-MX"/>
        </w:rPr>
        <w:t xml:space="preserve"> (a)</w:t>
      </w:r>
      <w:r w:rsidRPr="00006DC2">
        <w:rPr>
          <w:rFonts w:ascii="Calibri" w:hAnsi="Calibri" w:cs="Calibri"/>
          <w:sz w:val="22"/>
          <w:lang w:val="es-MX"/>
        </w:rPr>
        <w:t xml:space="preserve">: </w:t>
      </w:r>
    </w:p>
    <w:p w14:paraId="63C2C5A3" w14:textId="00D2AB43" w:rsidR="00856EE8" w:rsidRPr="00006DC2" w:rsidRDefault="00856EE8" w:rsidP="00140D65">
      <w:pPr>
        <w:rPr>
          <w:rFonts w:ascii="Calibri" w:hAnsi="Calibri" w:cs="Calibri"/>
          <w:sz w:val="22"/>
          <w:lang w:val="es-MX"/>
        </w:rPr>
      </w:pPr>
      <w:r w:rsidRPr="00006DC2">
        <w:rPr>
          <w:rFonts w:ascii="Calibri" w:hAnsi="Calibri" w:cs="Calibri"/>
          <w:sz w:val="22"/>
          <w:lang w:val="es-MX"/>
        </w:rPr>
        <w:t xml:space="preserve">Departamento, sección o unidad a la que pertenece el </w:t>
      </w:r>
      <w:r w:rsidR="00713E6F" w:rsidRPr="00006DC2">
        <w:rPr>
          <w:rFonts w:ascii="Calibri" w:hAnsi="Calibri" w:cs="Calibri"/>
          <w:sz w:val="22"/>
          <w:lang w:val="es-MX"/>
        </w:rPr>
        <w:t>d</w:t>
      </w:r>
      <w:r w:rsidRPr="00006DC2">
        <w:rPr>
          <w:rFonts w:ascii="Calibri" w:hAnsi="Calibri" w:cs="Calibri"/>
          <w:sz w:val="22"/>
          <w:lang w:val="es-MX"/>
        </w:rPr>
        <w:t xml:space="preserve">irector (opcional): </w:t>
      </w:r>
    </w:p>
    <w:p w14:paraId="41D83DD9" w14:textId="77777777" w:rsidR="00856EE8" w:rsidRPr="00006DC2" w:rsidRDefault="00856EE8" w:rsidP="00140D65">
      <w:pPr>
        <w:rPr>
          <w:rFonts w:ascii="Calibri" w:hAnsi="Calibri" w:cs="Calibri"/>
          <w:sz w:val="22"/>
          <w:lang w:val="es-MX"/>
        </w:rPr>
      </w:pPr>
    </w:p>
    <w:p w14:paraId="382BC06B" w14:textId="2D781FBA" w:rsidR="006C69E9" w:rsidRPr="00006DC2" w:rsidRDefault="006C69E9" w:rsidP="00140D65">
      <w:pPr>
        <w:rPr>
          <w:rFonts w:ascii="Calibri" w:hAnsi="Calibri" w:cs="Calibri"/>
          <w:sz w:val="22"/>
          <w:lang w:val="es-MX"/>
        </w:rPr>
      </w:pPr>
      <w:r w:rsidRPr="00006DC2">
        <w:rPr>
          <w:rFonts w:ascii="Calibri" w:hAnsi="Calibri" w:cs="Calibri"/>
          <w:sz w:val="22"/>
          <w:lang w:val="es-MX"/>
        </w:rPr>
        <w:t>Codirector</w:t>
      </w:r>
      <w:r w:rsidR="00DB1A2D" w:rsidRPr="00006DC2">
        <w:rPr>
          <w:rFonts w:ascii="Calibri" w:hAnsi="Calibri" w:cs="Calibri"/>
          <w:sz w:val="22"/>
          <w:lang w:val="es-MX"/>
        </w:rPr>
        <w:t xml:space="preserve"> (a)</w:t>
      </w:r>
      <w:r w:rsidRPr="00006DC2">
        <w:rPr>
          <w:rFonts w:ascii="Calibri" w:hAnsi="Calibri" w:cs="Calibri"/>
          <w:sz w:val="22"/>
          <w:lang w:val="es-MX"/>
        </w:rPr>
        <w:t xml:space="preserve">: </w:t>
      </w:r>
    </w:p>
    <w:p w14:paraId="21077119" w14:textId="069CC4D0" w:rsidR="00856EE8" w:rsidRPr="00006DC2" w:rsidRDefault="00856EE8" w:rsidP="00140D65">
      <w:pPr>
        <w:rPr>
          <w:rFonts w:ascii="Calibri" w:hAnsi="Calibri" w:cs="Calibri"/>
          <w:sz w:val="22"/>
          <w:lang w:val="es-MX"/>
        </w:rPr>
      </w:pPr>
      <w:r w:rsidRPr="00006DC2">
        <w:rPr>
          <w:rFonts w:ascii="Calibri" w:hAnsi="Calibri" w:cs="Calibri"/>
          <w:sz w:val="22"/>
          <w:lang w:val="es-MX"/>
        </w:rPr>
        <w:t xml:space="preserve">Institución a la que pertenece el </w:t>
      </w:r>
      <w:r w:rsidR="00DF6B50">
        <w:rPr>
          <w:rFonts w:ascii="Calibri" w:hAnsi="Calibri" w:cs="Calibri"/>
          <w:sz w:val="22"/>
          <w:lang w:val="es-MX"/>
        </w:rPr>
        <w:t>co</w:t>
      </w:r>
      <w:r w:rsidR="00713E6F" w:rsidRPr="00006DC2">
        <w:rPr>
          <w:rFonts w:ascii="Calibri" w:hAnsi="Calibri" w:cs="Calibri"/>
          <w:sz w:val="22"/>
          <w:lang w:val="es-MX"/>
        </w:rPr>
        <w:t>d</w:t>
      </w:r>
      <w:r w:rsidRPr="00006DC2">
        <w:rPr>
          <w:rFonts w:ascii="Calibri" w:hAnsi="Calibri" w:cs="Calibri"/>
          <w:sz w:val="22"/>
          <w:lang w:val="es-MX"/>
        </w:rPr>
        <w:t>irector</w:t>
      </w:r>
      <w:r w:rsidR="00DB1A2D" w:rsidRPr="00006DC2">
        <w:rPr>
          <w:rFonts w:ascii="Calibri" w:hAnsi="Calibri" w:cs="Calibri"/>
          <w:sz w:val="22"/>
          <w:lang w:val="es-MX"/>
        </w:rPr>
        <w:t xml:space="preserve"> (a)</w:t>
      </w:r>
      <w:r w:rsidRPr="00006DC2">
        <w:rPr>
          <w:rFonts w:ascii="Calibri" w:hAnsi="Calibri" w:cs="Calibri"/>
          <w:sz w:val="22"/>
          <w:lang w:val="es-MX"/>
        </w:rPr>
        <w:t xml:space="preserve">: </w:t>
      </w:r>
    </w:p>
    <w:p w14:paraId="6CE82605" w14:textId="13CDCAD1" w:rsidR="00856EE8" w:rsidRPr="00006DC2" w:rsidRDefault="002B7E43" w:rsidP="00140D65">
      <w:pPr>
        <w:rPr>
          <w:rFonts w:ascii="Calibri" w:hAnsi="Calibri" w:cs="Calibri"/>
          <w:sz w:val="22"/>
          <w:lang w:val="es-MX"/>
        </w:rPr>
      </w:pPr>
      <w:r w:rsidRPr="00006DC2">
        <w:rPr>
          <w:rFonts w:ascii="Calibri" w:hAnsi="Calibri" w:cs="Calibri"/>
          <w:sz w:val="22"/>
          <w:lang w:val="es-MX"/>
        </w:rPr>
        <w:t xml:space="preserve">Departamento, sección o unidad a la que pertenece el </w:t>
      </w:r>
      <w:r w:rsidR="00DF6B50">
        <w:rPr>
          <w:rFonts w:ascii="Calibri" w:hAnsi="Calibri" w:cs="Calibri"/>
          <w:sz w:val="22"/>
          <w:lang w:val="es-MX"/>
        </w:rPr>
        <w:t>co</w:t>
      </w:r>
      <w:r w:rsidR="00713E6F" w:rsidRPr="00006DC2">
        <w:rPr>
          <w:rFonts w:ascii="Calibri" w:hAnsi="Calibri" w:cs="Calibri"/>
          <w:sz w:val="22"/>
          <w:lang w:val="es-MX"/>
        </w:rPr>
        <w:t>d</w:t>
      </w:r>
      <w:r w:rsidRPr="00006DC2">
        <w:rPr>
          <w:rFonts w:ascii="Calibri" w:hAnsi="Calibri" w:cs="Calibri"/>
          <w:sz w:val="22"/>
          <w:lang w:val="es-MX"/>
        </w:rPr>
        <w:t>irector (opcional):</w:t>
      </w:r>
    </w:p>
    <w:p w14:paraId="01819A53" w14:textId="65ECDFE0" w:rsidR="006C69E9" w:rsidRDefault="006C69E9" w:rsidP="006C69E9">
      <w:pPr>
        <w:rPr>
          <w:rFonts w:ascii="Calibri" w:hAnsi="Calibri" w:cs="Calibri"/>
          <w:b w:val="0"/>
          <w:bCs w:val="0"/>
          <w:sz w:val="22"/>
          <w:szCs w:val="22"/>
          <w:lang w:val="es-MX"/>
        </w:rPr>
      </w:pPr>
    </w:p>
    <w:p w14:paraId="4B558B96" w14:textId="77777777" w:rsidR="00E54484" w:rsidRPr="00006DC2" w:rsidRDefault="00E54484" w:rsidP="006C69E9">
      <w:pPr>
        <w:rPr>
          <w:rFonts w:ascii="Calibri" w:hAnsi="Calibri" w:cs="Calibri"/>
          <w:b w:val="0"/>
          <w:bCs w:val="0"/>
          <w:sz w:val="22"/>
          <w:szCs w:val="22"/>
          <w:lang w:val="es-MX"/>
        </w:rPr>
      </w:pPr>
    </w:p>
    <w:p w14:paraId="12CB77AC" w14:textId="2536B9E6" w:rsidR="00DB1A2D" w:rsidRPr="00006DC2" w:rsidRDefault="00DB1A2D" w:rsidP="00006DC2">
      <w:pPr>
        <w:shd w:val="clear" w:color="auto" w:fill="D9D9D9"/>
        <w:jc w:val="center"/>
        <w:rPr>
          <w:rFonts w:ascii="Calibri" w:hAnsi="Calibri" w:cs="Calibri"/>
          <w:szCs w:val="22"/>
        </w:rPr>
      </w:pPr>
      <w:r w:rsidRPr="00006DC2">
        <w:rPr>
          <w:rFonts w:ascii="Calibri" w:hAnsi="Calibri" w:cs="Calibri"/>
          <w:szCs w:val="22"/>
        </w:rPr>
        <w:t>PRODUCCIÓN ACADÉMICA</w:t>
      </w:r>
    </w:p>
    <w:p w14:paraId="4B89F45A" w14:textId="77777777" w:rsidR="00DB1A2D" w:rsidRPr="00006DC2" w:rsidRDefault="00DB1A2D" w:rsidP="006C69E9">
      <w:pPr>
        <w:rPr>
          <w:rFonts w:ascii="Calibri" w:hAnsi="Calibri" w:cs="Calibri"/>
          <w:bCs w:val="0"/>
          <w:sz w:val="22"/>
          <w:szCs w:val="22"/>
          <w:lang w:val="es-MX"/>
        </w:rPr>
      </w:pPr>
    </w:p>
    <w:p w14:paraId="34EF2911" w14:textId="67B2C842" w:rsidR="00DB1A2D" w:rsidRPr="00006DC2" w:rsidRDefault="00DB1A2D" w:rsidP="00AB2A73">
      <w:pPr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006DC2">
        <w:rPr>
          <w:rFonts w:ascii="Calibri" w:hAnsi="Calibri" w:cs="Calibri"/>
          <w:b w:val="0"/>
          <w:bCs w:val="0"/>
          <w:color w:val="000000"/>
          <w:sz w:val="22"/>
          <w:szCs w:val="22"/>
        </w:rPr>
        <w:t>A continuación, se relaciona la producción académica aportada por el estudiante, como resultado del t</w:t>
      </w:r>
      <w:r w:rsidR="00D657A3">
        <w:rPr>
          <w:rFonts w:ascii="Calibri" w:hAnsi="Calibri" w:cs="Calibri"/>
          <w:b w:val="0"/>
          <w:bCs w:val="0"/>
          <w:color w:val="000000"/>
          <w:sz w:val="22"/>
          <w:szCs w:val="22"/>
        </w:rPr>
        <w:t>rabajo final</w:t>
      </w:r>
      <w:r w:rsidRPr="00006DC2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de </w:t>
      </w:r>
      <w:r w:rsidR="00DF6B50">
        <w:rPr>
          <w:rFonts w:ascii="Calibri" w:hAnsi="Calibri" w:cs="Calibri"/>
          <w:b w:val="0"/>
          <w:bCs w:val="0"/>
          <w:color w:val="000000"/>
          <w:sz w:val="22"/>
          <w:szCs w:val="22"/>
        </w:rPr>
        <w:t>maestría</w:t>
      </w:r>
      <w:r w:rsidRPr="00006DC2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(si aplica):</w:t>
      </w:r>
    </w:p>
    <w:p w14:paraId="2FC40175" w14:textId="0D78BD53" w:rsidR="002B7E43" w:rsidRPr="00006DC2" w:rsidRDefault="002B7E43" w:rsidP="006C69E9">
      <w:pPr>
        <w:rPr>
          <w:rFonts w:ascii="Calibri" w:hAnsi="Calibri" w:cs="Calibri"/>
          <w:bCs w:val="0"/>
          <w:sz w:val="22"/>
          <w:szCs w:val="22"/>
          <w:lang w:val="es-MX"/>
        </w:rPr>
      </w:pPr>
    </w:p>
    <w:p w14:paraId="6C03C821" w14:textId="0B1B8FA3" w:rsidR="002B7E43" w:rsidRPr="00006DC2" w:rsidRDefault="002B7E43" w:rsidP="00140D65">
      <w:pPr>
        <w:rPr>
          <w:rFonts w:ascii="Calibri" w:hAnsi="Calibri" w:cs="Calibri"/>
          <w:bCs w:val="0"/>
          <w:sz w:val="22"/>
          <w:szCs w:val="22"/>
          <w:lang w:val="es-MX"/>
        </w:rPr>
      </w:pPr>
      <w:r w:rsidRPr="00006DC2">
        <w:rPr>
          <w:rFonts w:ascii="Calibri" w:hAnsi="Calibri" w:cs="Calibri"/>
          <w:bCs w:val="0"/>
          <w:sz w:val="22"/>
          <w:szCs w:val="22"/>
          <w:lang w:val="es-MX"/>
        </w:rPr>
        <w:t>-</w:t>
      </w:r>
      <w:r w:rsidR="00DB1A2D" w:rsidRPr="00006DC2">
        <w:rPr>
          <w:rFonts w:ascii="Calibri" w:hAnsi="Calibri" w:cs="Calibri"/>
          <w:bCs w:val="0"/>
          <w:sz w:val="22"/>
          <w:szCs w:val="22"/>
          <w:lang w:val="es-MX"/>
        </w:rPr>
        <w:t xml:space="preserve"> </w:t>
      </w:r>
    </w:p>
    <w:p w14:paraId="58F3F652" w14:textId="0595A068" w:rsidR="002B7E43" w:rsidRPr="00006DC2" w:rsidRDefault="002B7E43" w:rsidP="00140D65">
      <w:pPr>
        <w:rPr>
          <w:rFonts w:ascii="Calibri" w:hAnsi="Calibri" w:cs="Calibri"/>
          <w:bCs w:val="0"/>
          <w:sz w:val="22"/>
          <w:szCs w:val="22"/>
          <w:lang w:val="es-MX"/>
        </w:rPr>
      </w:pPr>
      <w:r w:rsidRPr="00006DC2">
        <w:rPr>
          <w:rFonts w:ascii="Calibri" w:hAnsi="Calibri" w:cs="Calibri"/>
          <w:bCs w:val="0"/>
          <w:sz w:val="22"/>
          <w:szCs w:val="22"/>
          <w:lang w:val="es-MX"/>
        </w:rPr>
        <w:t>-</w:t>
      </w:r>
      <w:r w:rsidR="00DB1A2D" w:rsidRPr="00006DC2">
        <w:rPr>
          <w:rFonts w:ascii="Calibri" w:hAnsi="Calibri" w:cs="Calibri"/>
          <w:bCs w:val="0"/>
          <w:sz w:val="22"/>
          <w:szCs w:val="22"/>
          <w:lang w:val="es-MX"/>
        </w:rPr>
        <w:t xml:space="preserve"> </w:t>
      </w:r>
    </w:p>
    <w:p w14:paraId="58377B3D" w14:textId="637FBB9C" w:rsidR="007E4486" w:rsidRPr="00006DC2" w:rsidRDefault="007E4486" w:rsidP="00140D65">
      <w:pPr>
        <w:rPr>
          <w:rFonts w:ascii="Calibri" w:hAnsi="Calibri" w:cs="Calibri"/>
          <w:bCs w:val="0"/>
          <w:sz w:val="22"/>
          <w:szCs w:val="22"/>
          <w:lang w:val="es-MX"/>
        </w:rPr>
      </w:pPr>
      <w:r w:rsidRPr="00006DC2">
        <w:rPr>
          <w:rFonts w:ascii="Calibri" w:hAnsi="Calibri" w:cs="Calibri"/>
          <w:bCs w:val="0"/>
          <w:sz w:val="22"/>
          <w:szCs w:val="22"/>
          <w:lang w:val="es-MX"/>
        </w:rPr>
        <w:t>-</w:t>
      </w:r>
    </w:p>
    <w:p w14:paraId="6E0358B0" w14:textId="7F6A9F9C" w:rsidR="002B7E43" w:rsidRPr="00006DC2" w:rsidRDefault="002B7E43" w:rsidP="006C69E9">
      <w:pPr>
        <w:rPr>
          <w:rFonts w:ascii="Calibri" w:hAnsi="Calibri" w:cs="Calibri"/>
          <w:bCs w:val="0"/>
          <w:sz w:val="22"/>
          <w:szCs w:val="22"/>
          <w:lang w:val="es-MX"/>
        </w:rPr>
      </w:pPr>
    </w:p>
    <w:p w14:paraId="07F938B1" w14:textId="77777777" w:rsidR="00AB2A73" w:rsidRPr="00AB2A73" w:rsidRDefault="00AB2A73" w:rsidP="00006DC2">
      <w:pPr>
        <w:shd w:val="clear" w:color="auto" w:fill="D9D9D9"/>
        <w:jc w:val="center"/>
        <w:rPr>
          <w:rFonts w:ascii="Calibri" w:hAnsi="Calibri" w:cs="Calibri"/>
          <w:szCs w:val="22"/>
        </w:rPr>
      </w:pPr>
      <w:r w:rsidRPr="00AB2A73">
        <w:rPr>
          <w:rFonts w:ascii="Calibri" w:hAnsi="Calibri" w:cs="Calibri"/>
          <w:szCs w:val="22"/>
        </w:rPr>
        <w:t>EVALUACIÓN</w:t>
      </w:r>
    </w:p>
    <w:p w14:paraId="387A218D" w14:textId="4065FE0E" w:rsidR="00AB2A73" w:rsidRPr="00006DC2" w:rsidRDefault="00AB2A73" w:rsidP="006C69E9">
      <w:pPr>
        <w:rPr>
          <w:rFonts w:ascii="Calibri" w:hAnsi="Calibri" w:cs="Calibri"/>
          <w:bCs w:val="0"/>
          <w:sz w:val="22"/>
          <w:szCs w:val="22"/>
          <w:lang w:val="es-MX"/>
        </w:rPr>
      </w:pPr>
    </w:p>
    <w:p w14:paraId="7B994B55" w14:textId="5063FB09" w:rsidR="00DF6B50" w:rsidRDefault="002B7E43" w:rsidP="00AB2A73">
      <w:pPr>
        <w:jc w:val="both"/>
        <w:rPr>
          <w:rFonts w:ascii="Calibri" w:hAnsi="Calibri" w:cs="Calibri"/>
          <w:bCs w:val="0"/>
          <w:sz w:val="22"/>
          <w:szCs w:val="22"/>
          <w:lang w:val="es-MX"/>
        </w:rPr>
      </w:pPr>
      <w:r w:rsidRPr="00006DC2">
        <w:rPr>
          <w:rFonts w:ascii="Calibri" w:hAnsi="Calibri" w:cs="Calibri"/>
          <w:bCs w:val="0"/>
          <w:sz w:val="22"/>
          <w:szCs w:val="22"/>
          <w:lang w:val="es-MX"/>
        </w:rPr>
        <w:t>Normatividad bajo la cual se debe realizar la evaluación</w:t>
      </w:r>
      <w:r w:rsidR="00DB1A2D" w:rsidRPr="00006DC2">
        <w:rPr>
          <w:rFonts w:ascii="Calibri" w:hAnsi="Calibri" w:cs="Calibri"/>
          <w:bCs w:val="0"/>
          <w:sz w:val="22"/>
          <w:szCs w:val="22"/>
          <w:lang w:val="es-MX"/>
        </w:rPr>
        <w:t xml:space="preserve"> d</w:t>
      </w:r>
      <w:r w:rsidR="00D657A3">
        <w:rPr>
          <w:rFonts w:ascii="Calibri" w:hAnsi="Calibri" w:cs="Calibri"/>
          <w:bCs w:val="0"/>
          <w:sz w:val="22"/>
          <w:szCs w:val="22"/>
          <w:lang w:val="es-MX"/>
        </w:rPr>
        <w:t>el trabajo final de maestría</w:t>
      </w:r>
      <w:r w:rsidRPr="00006DC2">
        <w:rPr>
          <w:rFonts w:ascii="Calibri" w:hAnsi="Calibri" w:cs="Calibri"/>
          <w:bCs w:val="0"/>
          <w:sz w:val="22"/>
          <w:szCs w:val="22"/>
          <w:lang w:val="es-MX"/>
        </w:rPr>
        <w:t>:</w:t>
      </w:r>
      <w:r w:rsidR="00DB1A2D" w:rsidRPr="00006DC2">
        <w:rPr>
          <w:rFonts w:ascii="Calibri" w:hAnsi="Calibri" w:cs="Calibri"/>
          <w:bCs w:val="0"/>
          <w:sz w:val="22"/>
          <w:szCs w:val="22"/>
          <w:lang w:val="es-MX"/>
        </w:rPr>
        <w:t xml:space="preserve"> </w:t>
      </w:r>
      <w:r w:rsidR="00AB2A73" w:rsidRPr="00006DC2">
        <w:rPr>
          <w:rFonts w:ascii="Calibri" w:hAnsi="Calibri" w:cs="Calibri"/>
          <w:bCs w:val="0"/>
          <w:sz w:val="22"/>
          <w:szCs w:val="22"/>
          <w:lang w:val="es-MX"/>
        </w:rPr>
        <w:t xml:space="preserve"> </w:t>
      </w:r>
    </w:p>
    <w:p w14:paraId="730459DB" w14:textId="77777777" w:rsidR="00DF6B50" w:rsidRDefault="00DF6B50" w:rsidP="00AB2A73">
      <w:pPr>
        <w:jc w:val="both"/>
        <w:rPr>
          <w:rFonts w:ascii="Calibri" w:hAnsi="Calibri" w:cs="Calibri"/>
          <w:bCs w:val="0"/>
          <w:sz w:val="22"/>
          <w:szCs w:val="22"/>
          <w:lang w:val="es-MX"/>
        </w:rPr>
      </w:pPr>
    </w:p>
    <w:p w14:paraId="6AA62224" w14:textId="1A29DD4C" w:rsidR="00DF6B50" w:rsidRPr="00FF208B" w:rsidRDefault="00EE4BC9" w:rsidP="00DF6B50">
      <w:pPr>
        <w:rPr>
          <w:rFonts w:ascii="Calibri" w:hAnsi="Calibri" w:cs="Calibri"/>
          <w:bCs w:val="0"/>
          <w:sz w:val="22"/>
          <w:szCs w:val="22"/>
          <w:lang w:val="es-MX"/>
        </w:rPr>
      </w:pPr>
      <w:r w:rsidRPr="005B773B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773B">
        <w:rPr>
          <w:sz w:val="20"/>
          <w:szCs w:val="20"/>
        </w:rPr>
        <w:instrText xml:space="preserve"> FORMCHECKBOX </w:instrText>
      </w:r>
      <w:r w:rsidR="00170BBD">
        <w:rPr>
          <w:sz w:val="20"/>
          <w:szCs w:val="20"/>
        </w:rPr>
      </w:r>
      <w:r w:rsidR="00170BBD">
        <w:rPr>
          <w:sz w:val="20"/>
          <w:szCs w:val="20"/>
        </w:rPr>
        <w:fldChar w:fldCharType="separate"/>
      </w:r>
      <w:r w:rsidRPr="005B773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r w:rsidR="00DF6B50" w:rsidRPr="00EE4BC9">
        <w:rPr>
          <w:rFonts w:ascii="Calibri" w:hAnsi="Calibri" w:cs="Calibri"/>
          <w:b w:val="0"/>
          <w:sz w:val="22"/>
          <w:szCs w:val="22"/>
          <w:lang w:val="es-MX"/>
        </w:rPr>
        <w:t xml:space="preserve">Acuerdo 040 de 2017 </w:t>
      </w:r>
      <w:r w:rsidRPr="00EE4BC9">
        <w:rPr>
          <w:rFonts w:ascii="Calibri" w:hAnsi="Calibri" w:cs="Calibri"/>
          <w:b w:val="0"/>
          <w:sz w:val="22"/>
          <w:szCs w:val="22"/>
          <w:lang w:val="es-MX"/>
        </w:rPr>
        <w:t>-</w:t>
      </w:r>
      <w:r>
        <w:rPr>
          <w:rFonts w:ascii="Calibri" w:hAnsi="Calibri" w:cs="Calibri"/>
          <w:bCs w:val="0"/>
          <w:sz w:val="22"/>
          <w:szCs w:val="22"/>
          <w:lang w:val="es-MX"/>
        </w:rPr>
        <w:t xml:space="preserve"> </w:t>
      </w:r>
      <w:r w:rsidR="00DF6B50" w:rsidRPr="00EE4BC9">
        <w:rPr>
          <w:rFonts w:ascii="Calibri" w:hAnsi="Calibri" w:cs="Calibri"/>
          <w:b w:val="0"/>
          <w:sz w:val="22"/>
          <w:szCs w:val="22"/>
          <w:lang w:val="es-MX"/>
        </w:rPr>
        <w:t xml:space="preserve">Ver </w:t>
      </w:r>
      <w:r w:rsidRPr="00EE4BC9">
        <w:rPr>
          <w:rFonts w:ascii="Calibri" w:hAnsi="Calibri" w:cs="Calibri"/>
          <w:b w:val="0"/>
          <w:sz w:val="22"/>
          <w:szCs w:val="22"/>
          <w:lang w:val="es-MX"/>
        </w:rPr>
        <w:t>a</w:t>
      </w:r>
      <w:r w:rsidR="00DF6B50" w:rsidRPr="00EE4BC9">
        <w:rPr>
          <w:rFonts w:ascii="Calibri" w:hAnsi="Calibri" w:cs="Calibri"/>
          <w:b w:val="0"/>
          <w:sz w:val="22"/>
          <w:szCs w:val="22"/>
          <w:lang w:val="es-MX"/>
        </w:rPr>
        <w:t>rtículo</w:t>
      </w:r>
      <w:r w:rsidRPr="00EE4BC9">
        <w:rPr>
          <w:rFonts w:ascii="Calibri" w:hAnsi="Calibri" w:cs="Calibri"/>
          <w:b w:val="0"/>
          <w:sz w:val="22"/>
          <w:szCs w:val="22"/>
          <w:lang w:val="es-MX"/>
        </w:rPr>
        <w:t>s</w:t>
      </w:r>
      <w:r w:rsidR="00DF6B50" w:rsidRPr="00EE4BC9">
        <w:rPr>
          <w:rFonts w:ascii="Calibri" w:hAnsi="Calibri" w:cs="Calibri"/>
          <w:b w:val="0"/>
          <w:sz w:val="22"/>
          <w:szCs w:val="22"/>
          <w:lang w:val="es-MX"/>
        </w:rPr>
        <w:t xml:space="preserve"> </w:t>
      </w:r>
      <w:r w:rsidR="00600BBF">
        <w:rPr>
          <w:rFonts w:ascii="Calibri" w:hAnsi="Calibri" w:cs="Calibri"/>
          <w:b w:val="0"/>
          <w:sz w:val="22"/>
          <w:szCs w:val="22"/>
          <w:lang w:val="es-MX"/>
        </w:rPr>
        <w:t>13</w:t>
      </w:r>
      <w:r w:rsidRPr="00EE4BC9">
        <w:rPr>
          <w:rFonts w:ascii="Calibri" w:hAnsi="Calibri" w:cs="Calibri"/>
          <w:b w:val="0"/>
          <w:sz w:val="22"/>
          <w:szCs w:val="22"/>
          <w:lang w:val="es-MX"/>
        </w:rPr>
        <w:t xml:space="preserve"> al </w:t>
      </w:r>
      <w:r w:rsidR="00600BBF">
        <w:rPr>
          <w:rFonts w:ascii="Calibri" w:hAnsi="Calibri" w:cs="Calibri"/>
          <w:b w:val="0"/>
          <w:sz w:val="22"/>
          <w:szCs w:val="22"/>
          <w:lang w:val="es-MX"/>
        </w:rPr>
        <w:t>15</w:t>
      </w:r>
      <w:r w:rsidR="00DF6B50" w:rsidRPr="00FF208B">
        <w:rPr>
          <w:rFonts w:ascii="Calibri" w:hAnsi="Calibri" w:cs="Calibri"/>
          <w:bCs w:val="0"/>
          <w:sz w:val="22"/>
          <w:szCs w:val="22"/>
          <w:lang w:val="es-MX"/>
        </w:rPr>
        <w:t xml:space="preserve">: </w:t>
      </w:r>
      <w:hyperlink r:id="rId8" w:history="1">
        <w:r w:rsidRPr="00EE4BC9">
          <w:rPr>
            <w:rStyle w:val="Hipervnculo"/>
            <w:rFonts w:ascii="Calibri" w:hAnsi="Calibri" w:cs="Calibri"/>
            <w:bCs w:val="0"/>
            <w:sz w:val="22"/>
            <w:szCs w:val="22"/>
            <w:lang w:val="es-MX"/>
          </w:rPr>
          <w:t>CONSULTAR</w:t>
        </w:r>
      </w:hyperlink>
    </w:p>
    <w:p w14:paraId="02789E04" w14:textId="77777777" w:rsidR="00DF6B50" w:rsidRPr="00FF208B" w:rsidRDefault="00DF6B50" w:rsidP="00DF6B50">
      <w:pPr>
        <w:rPr>
          <w:rFonts w:ascii="Calibri" w:hAnsi="Calibri" w:cs="Calibri"/>
          <w:bCs w:val="0"/>
          <w:sz w:val="22"/>
          <w:szCs w:val="22"/>
          <w:lang w:val="es-MX"/>
        </w:rPr>
      </w:pPr>
    </w:p>
    <w:p w14:paraId="507EA3A4" w14:textId="330E71F8" w:rsidR="00713E6F" w:rsidRPr="00006DC2" w:rsidRDefault="00EE4BC9" w:rsidP="00EE4BC9">
      <w:pPr>
        <w:rPr>
          <w:rFonts w:ascii="Calibri" w:hAnsi="Calibri" w:cs="Calibri"/>
          <w:b w:val="0"/>
          <w:sz w:val="22"/>
          <w:szCs w:val="22"/>
          <w:lang w:val="es-MX"/>
        </w:rPr>
      </w:pPr>
      <w:r w:rsidRPr="005B773B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B773B">
        <w:rPr>
          <w:sz w:val="20"/>
          <w:szCs w:val="20"/>
        </w:rPr>
        <w:instrText xml:space="preserve"> FORMCHECKBOX </w:instrText>
      </w:r>
      <w:r w:rsidR="00170BBD">
        <w:rPr>
          <w:sz w:val="20"/>
          <w:szCs w:val="20"/>
        </w:rPr>
      </w:r>
      <w:r w:rsidR="00170BBD">
        <w:rPr>
          <w:sz w:val="20"/>
          <w:szCs w:val="20"/>
        </w:rPr>
        <w:fldChar w:fldCharType="separate"/>
      </w:r>
      <w:r w:rsidRPr="005B773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 </w:t>
      </w:r>
      <w:r w:rsidR="00DF6B50" w:rsidRPr="00EE4BC9">
        <w:rPr>
          <w:rFonts w:ascii="Calibri" w:hAnsi="Calibri" w:cs="Calibri"/>
          <w:b w:val="0"/>
          <w:sz w:val="22"/>
          <w:szCs w:val="22"/>
          <w:lang w:val="es-MX"/>
        </w:rPr>
        <w:t>Acuerdo 104 de 2020</w:t>
      </w:r>
      <w:r w:rsidR="00DF6B50" w:rsidRPr="00FF208B">
        <w:rPr>
          <w:rFonts w:ascii="Calibri" w:hAnsi="Calibri" w:cs="Calibri"/>
          <w:bCs w:val="0"/>
          <w:sz w:val="22"/>
          <w:szCs w:val="22"/>
          <w:lang w:val="es-MX"/>
        </w:rPr>
        <w:t xml:space="preserve"> </w:t>
      </w:r>
      <w:r>
        <w:rPr>
          <w:rFonts w:ascii="Calibri" w:hAnsi="Calibri" w:cs="Calibri"/>
          <w:b w:val="0"/>
          <w:sz w:val="22"/>
          <w:szCs w:val="22"/>
          <w:lang w:val="es-MX"/>
        </w:rPr>
        <w:t xml:space="preserve">- </w:t>
      </w:r>
      <w:r w:rsidR="00713E6F" w:rsidRPr="00006DC2">
        <w:rPr>
          <w:rFonts w:ascii="Calibri" w:hAnsi="Calibri" w:cs="Calibri"/>
          <w:b w:val="0"/>
          <w:sz w:val="22"/>
          <w:szCs w:val="22"/>
          <w:lang w:val="es-MX"/>
        </w:rPr>
        <w:t xml:space="preserve">Ver </w:t>
      </w:r>
      <w:r>
        <w:rPr>
          <w:rFonts w:ascii="Calibri" w:hAnsi="Calibri" w:cs="Calibri"/>
          <w:b w:val="0"/>
          <w:sz w:val="22"/>
          <w:szCs w:val="22"/>
          <w:lang w:val="es-MX"/>
        </w:rPr>
        <w:t>a</w:t>
      </w:r>
      <w:r w:rsidR="00713E6F" w:rsidRPr="00006DC2">
        <w:rPr>
          <w:rFonts w:ascii="Calibri" w:hAnsi="Calibri" w:cs="Calibri"/>
          <w:b w:val="0"/>
          <w:sz w:val="22"/>
          <w:szCs w:val="22"/>
          <w:lang w:val="es-MX"/>
        </w:rPr>
        <w:t>rtículo</w:t>
      </w:r>
      <w:r>
        <w:rPr>
          <w:rFonts w:ascii="Calibri" w:hAnsi="Calibri" w:cs="Calibri"/>
          <w:b w:val="0"/>
          <w:sz w:val="22"/>
          <w:szCs w:val="22"/>
          <w:lang w:val="es-MX"/>
        </w:rPr>
        <w:t>s</w:t>
      </w:r>
      <w:r w:rsidR="00713E6F" w:rsidRPr="00006DC2">
        <w:rPr>
          <w:rFonts w:ascii="Calibri" w:hAnsi="Calibri" w:cs="Calibri"/>
          <w:b w:val="0"/>
          <w:sz w:val="22"/>
          <w:szCs w:val="22"/>
          <w:lang w:val="es-MX"/>
        </w:rPr>
        <w:t xml:space="preserve"> </w:t>
      </w:r>
      <w:r w:rsidR="00600BBF">
        <w:rPr>
          <w:rFonts w:ascii="Calibri" w:hAnsi="Calibri" w:cs="Calibri"/>
          <w:b w:val="0"/>
          <w:sz w:val="22"/>
          <w:szCs w:val="22"/>
          <w:lang w:val="es-MX"/>
        </w:rPr>
        <w:t>14</w:t>
      </w:r>
      <w:r>
        <w:rPr>
          <w:rFonts w:ascii="Calibri" w:hAnsi="Calibri" w:cs="Calibri"/>
          <w:b w:val="0"/>
          <w:sz w:val="22"/>
          <w:szCs w:val="22"/>
          <w:lang w:val="es-MX"/>
        </w:rPr>
        <w:t xml:space="preserve"> al </w:t>
      </w:r>
      <w:r w:rsidR="00600BBF">
        <w:rPr>
          <w:rFonts w:ascii="Calibri" w:hAnsi="Calibri" w:cs="Calibri"/>
          <w:b w:val="0"/>
          <w:sz w:val="22"/>
          <w:szCs w:val="22"/>
          <w:lang w:val="es-MX"/>
        </w:rPr>
        <w:t>16</w:t>
      </w:r>
      <w:r>
        <w:rPr>
          <w:rFonts w:ascii="Calibri" w:hAnsi="Calibri" w:cs="Calibri"/>
          <w:b w:val="0"/>
          <w:sz w:val="22"/>
          <w:szCs w:val="22"/>
          <w:lang w:val="es-MX"/>
        </w:rPr>
        <w:t xml:space="preserve"> </w:t>
      </w:r>
      <w:hyperlink r:id="rId9" w:anchor="53" w:history="1">
        <w:r w:rsidRPr="00EE4BC9">
          <w:rPr>
            <w:rStyle w:val="Hipervnculo"/>
            <w:rFonts w:ascii="Calibri" w:hAnsi="Calibri" w:cs="Calibri"/>
            <w:bCs w:val="0"/>
            <w:sz w:val="22"/>
            <w:szCs w:val="22"/>
            <w:lang w:val="es-MX"/>
          </w:rPr>
          <w:t>CONSULTAR</w:t>
        </w:r>
      </w:hyperlink>
    </w:p>
    <w:p w14:paraId="640A0046" w14:textId="31CBABE7" w:rsidR="006C69E9" w:rsidRPr="00006DC2" w:rsidRDefault="006C69E9" w:rsidP="006C69E9">
      <w:pPr>
        <w:rPr>
          <w:rFonts w:ascii="Calibri" w:hAnsi="Calibri" w:cs="Calibri"/>
          <w:bCs w:val="0"/>
          <w:sz w:val="22"/>
          <w:szCs w:val="22"/>
          <w:lang w:val="es-MX"/>
        </w:rPr>
      </w:pPr>
      <w:r w:rsidRPr="00006DC2">
        <w:rPr>
          <w:rFonts w:ascii="Calibri" w:hAnsi="Calibri" w:cs="Calibri"/>
          <w:bCs w:val="0"/>
          <w:sz w:val="22"/>
          <w:szCs w:val="22"/>
          <w:lang w:val="es-MX"/>
        </w:rPr>
        <w:t xml:space="preserve"> </w:t>
      </w:r>
    </w:p>
    <w:p w14:paraId="79C144D4" w14:textId="0D37553C" w:rsidR="00B70C2A" w:rsidRDefault="00D657A3" w:rsidP="00D63AB7">
      <w:pPr>
        <w:jc w:val="both"/>
        <w:rPr>
          <w:rFonts w:ascii="Calibri" w:hAnsi="Calibri" w:cs="Calibri"/>
          <w:b w:val="0"/>
          <w:sz w:val="22"/>
          <w:szCs w:val="22"/>
        </w:rPr>
      </w:pPr>
      <w:r w:rsidRPr="00D657A3">
        <w:rPr>
          <w:rFonts w:ascii="Calibri" w:hAnsi="Calibri" w:cs="Calibri"/>
          <w:b w:val="0"/>
          <w:sz w:val="22"/>
          <w:szCs w:val="22"/>
        </w:rPr>
        <w:t xml:space="preserve">El </w:t>
      </w:r>
      <w:r>
        <w:rPr>
          <w:rFonts w:ascii="Calibri" w:hAnsi="Calibri" w:cs="Calibri"/>
          <w:b w:val="0"/>
          <w:sz w:val="22"/>
          <w:szCs w:val="22"/>
        </w:rPr>
        <w:t>t</w:t>
      </w:r>
      <w:r w:rsidRPr="00D657A3">
        <w:rPr>
          <w:rFonts w:ascii="Calibri" w:hAnsi="Calibri" w:cs="Calibri"/>
          <w:b w:val="0"/>
          <w:sz w:val="22"/>
          <w:szCs w:val="22"/>
        </w:rPr>
        <w:t xml:space="preserve">rabajo </w:t>
      </w:r>
      <w:r>
        <w:rPr>
          <w:rFonts w:ascii="Calibri" w:hAnsi="Calibri" w:cs="Calibri"/>
          <w:b w:val="0"/>
          <w:sz w:val="22"/>
          <w:szCs w:val="22"/>
        </w:rPr>
        <w:t>f</w:t>
      </w:r>
      <w:r w:rsidRPr="00D657A3">
        <w:rPr>
          <w:rFonts w:ascii="Calibri" w:hAnsi="Calibri" w:cs="Calibri"/>
          <w:b w:val="0"/>
          <w:sz w:val="22"/>
          <w:szCs w:val="22"/>
        </w:rPr>
        <w:t xml:space="preserve">inal de </w:t>
      </w:r>
      <w:r>
        <w:rPr>
          <w:rFonts w:ascii="Calibri" w:hAnsi="Calibri" w:cs="Calibri"/>
          <w:b w:val="0"/>
          <w:sz w:val="22"/>
          <w:szCs w:val="22"/>
        </w:rPr>
        <w:t>m</w:t>
      </w:r>
      <w:r w:rsidRPr="00D657A3">
        <w:rPr>
          <w:rFonts w:ascii="Calibri" w:hAnsi="Calibri" w:cs="Calibri"/>
          <w:b w:val="0"/>
          <w:sz w:val="22"/>
          <w:szCs w:val="22"/>
        </w:rPr>
        <w:t xml:space="preserve">aestría es una actividad académica de los planes de estudios de profundización de los programas de maestría en Ingeniería, cuyo objetivo de formación es consolidar la adquisición de habilidades y conocimientos propios de la profesión, así como la capacidad para aplicarlos y resolver problemas concretos, donde se aplican métodos, desarrollos científicos y tecnológicos ya existentes. El trabajo final de maestría tiene un alcance equivalente a 10 créditos.  </w:t>
      </w:r>
    </w:p>
    <w:p w14:paraId="52277747" w14:textId="77777777" w:rsidR="00D657A3" w:rsidRDefault="00D657A3" w:rsidP="00B70C2A">
      <w:pPr>
        <w:jc w:val="both"/>
        <w:rPr>
          <w:rFonts w:ascii="Calibri" w:hAnsi="Calibri"/>
          <w:b w:val="0"/>
          <w:sz w:val="22"/>
          <w:szCs w:val="22"/>
        </w:rPr>
      </w:pPr>
    </w:p>
    <w:p w14:paraId="5FD865A0" w14:textId="7F6E5C7B" w:rsidR="00B70C2A" w:rsidRDefault="00B70C2A" w:rsidP="00B70C2A">
      <w:pPr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lastRenderedPageBreak/>
        <w:t>Este</w:t>
      </w:r>
      <w:r w:rsidRPr="00B70C2A">
        <w:rPr>
          <w:rFonts w:ascii="Calibri" w:hAnsi="Calibri"/>
          <w:b w:val="0"/>
          <w:sz w:val="22"/>
          <w:szCs w:val="22"/>
        </w:rPr>
        <w:t xml:space="preserve"> formato </w:t>
      </w:r>
      <w:r>
        <w:rPr>
          <w:rFonts w:ascii="Calibri" w:hAnsi="Calibri"/>
          <w:b w:val="0"/>
          <w:sz w:val="22"/>
          <w:szCs w:val="22"/>
        </w:rPr>
        <w:t xml:space="preserve">de concepto tiene la finalidad de servir de apoyo al </w:t>
      </w:r>
      <w:r w:rsidR="00BA05EB">
        <w:rPr>
          <w:rFonts w:ascii="Calibri" w:hAnsi="Calibri"/>
          <w:b w:val="0"/>
          <w:sz w:val="22"/>
          <w:szCs w:val="22"/>
        </w:rPr>
        <w:t>jurado evaluador</w:t>
      </w:r>
      <w:r w:rsidR="00DF6818">
        <w:rPr>
          <w:rFonts w:ascii="Calibri" w:hAnsi="Calibri"/>
          <w:b w:val="0"/>
          <w:sz w:val="22"/>
          <w:szCs w:val="22"/>
        </w:rPr>
        <w:t xml:space="preserve"> en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B70C2A">
        <w:rPr>
          <w:rFonts w:ascii="Calibri" w:hAnsi="Calibri"/>
          <w:b w:val="0"/>
          <w:sz w:val="22"/>
          <w:szCs w:val="22"/>
        </w:rPr>
        <w:t xml:space="preserve">el proceso de realimentación para el estudiante en la evaluación </w:t>
      </w:r>
      <w:r w:rsidR="00D657A3">
        <w:rPr>
          <w:rFonts w:ascii="Calibri" w:hAnsi="Calibri"/>
          <w:b w:val="0"/>
          <w:sz w:val="22"/>
          <w:szCs w:val="22"/>
        </w:rPr>
        <w:t>del trabajo final</w:t>
      </w:r>
      <w:r>
        <w:rPr>
          <w:rFonts w:ascii="Calibri" w:hAnsi="Calibri"/>
          <w:b w:val="0"/>
          <w:sz w:val="22"/>
          <w:szCs w:val="22"/>
        </w:rPr>
        <w:t xml:space="preserve">. </w:t>
      </w:r>
      <w:r w:rsidRPr="00006DC2">
        <w:rPr>
          <w:rFonts w:ascii="Calibri" w:hAnsi="Calibri" w:cs="Calibri"/>
          <w:b w:val="0"/>
          <w:sz w:val="22"/>
          <w:szCs w:val="22"/>
        </w:rPr>
        <w:t xml:space="preserve">La calificación final dada por el jurado calificador (APROBADO O REPROBADO) se deberá registrar en el </w:t>
      </w:r>
      <w:r w:rsidR="00D657A3" w:rsidRPr="00D657A3">
        <w:rPr>
          <w:rFonts w:ascii="Calibri" w:hAnsi="Calibri" w:cs="Calibri"/>
          <w:b w:val="0"/>
          <w:i/>
          <w:iCs/>
          <w:sz w:val="22"/>
          <w:szCs w:val="22"/>
        </w:rPr>
        <w:t xml:space="preserve">Acta </w:t>
      </w:r>
      <w:r w:rsidR="00D657A3">
        <w:rPr>
          <w:rFonts w:ascii="Calibri" w:hAnsi="Calibri" w:cs="Calibri"/>
          <w:b w:val="0"/>
          <w:i/>
          <w:iCs/>
          <w:sz w:val="22"/>
          <w:szCs w:val="22"/>
        </w:rPr>
        <w:t>d</w:t>
      </w:r>
      <w:r w:rsidR="00D657A3" w:rsidRPr="00D657A3">
        <w:rPr>
          <w:rFonts w:ascii="Calibri" w:hAnsi="Calibri" w:cs="Calibri"/>
          <w:b w:val="0"/>
          <w:i/>
          <w:iCs/>
          <w:sz w:val="22"/>
          <w:szCs w:val="22"/>
        </w:rPr>
        <w:t xml:space="preserve">e Calificación </w:t>
      </w:r>
      <w:r w:rsidR="00D657A3">
        <w:rPr>
          <w:rFonts w:ascii="Calibri" w:hAnsi="Calibri" w:cs="Calibri"/>
          <w:b w:val="0"/>
          <w:i/>
          <w:iCs/>
          <w:sz w:val="22"/>
          <w:szCs w:val="22"/>
        </w:rPr>
        <w:t>d</w:t>
      </w:r>
      <w:r w:rsidR="00D657A3" w:rsidRPr="00D657A3">
        <w:rPr>
          <w:rFonts w:ascii="Calibri" w:hAnsi="Calibri" w:cs="Calibri"/>
          <w:b w:val="0"/>
          <w:i/>
          <w:iCs/>
          <w:sz w:val="22"/>
          <w:szCs w:val="22"/>
        </w:rPr>
        <w:t>e Trabajo Final</w:t>
      </w:r>
      <w:r w:rsidR="00D657A3" w:rsidRPr="00006DC2">
        <w:rPr>
          <w:rFonts w:ascii="Calibri" w:hAnsi="Calibri" w:cs="Calibri"/>
          <w:b w:val="0"/>
          <w:sz w:val="22"/>
          <w:szCs w:val="22"/>
        </w:rPr>
        <w:t xml:space="preserve">, </w:t>
      </w:r>
      <w:r w:rsidR="00BA05EB" w:rsidRPr="008B7ECF">
        <w:rPr>
          <w:rFonts w:asciiTheme="minorHAnsi" w:hAnsiTheme="minorHAnsi" w:cstheme="minorHAnsi"/>
          <w:b w:val="0"/>
          <w:sz w:val="22"/>
        </w:rPr>
        <w:t>adjunt</w:t>
      </w:r>
      <w:r w:rsidR="00BA05EB">
        <w:rPr>
          <w:rFonts w:asciiTheme="minorHAnsi" w:hAnsiTheme="minorHAnsi" w:cstheme="minorHAnsi"/>
          <w:b w:val="0"/>
          <w:sz w:val="22"/>
        </w:rPr>
        <w:t>a</w:t>
      </w:r>
      <w:r w:rsidR="00BA05EB" w:rsidRPr="008B7ECF">
        <w:rPr>
          <w:rFonts w:asciiTheme="minorHAnsi" w:hAnsiTheme="minorHAnsi" w:cstheme="minorHAnsi"/>
          <w:b w:val="0"/>
          <w:sz w:val="22"/>
        </w:rPr>
        <w:t xml:space="preserve"> en el correo de notificación de la designación como </w:t>
      </w:r>
      <w:r w:rsidR="00BA05EB">
        <w:rPr>
          <w:rFonts w:asciiTheme="minorHAnsi" w:hAnsiTheme="minorHAnsi" w:cstheme="minorHAnsi"/>
          <w:b w:val="0"/>
          <w:sz w:val="22"/>
        </w:rPr>
        <w:t xml:space="preserve">jurado </w:t>
      </w:r>
      <w:r w:rsidR="00BA05EB" w:rsidRPr="008B7ECF">
        <w:rPr>
          <w:rFonts w:asciiTheme="minorHAnsi" w:hAnsiTheme="minorHAnsi" w:cstheme="minorHAnsi"/>
          <w:b w:val="0"/>
          <w:sz w:val="22"/>
        </w:rPr>
        <w:t>evaluador</w:t>
      </w:r>
      <w:r w:rsidR="00BA05EB">
        <w:rPr>
          <w:rFonts w:ascii="Calibri" w:hAnsi="Calibri" w:cs="Calibri"/>
          <w:b w:val="0"/>
          <w:sz w:val="22"/>
          <w:szCs w:val="22"/>
        </w:rPr>
        <w:t>.</w:t>
      </w:r>
      <w:r w:rsidRPr="00006DC2">
        <w:rPr>
          <w:rFonts w:ascii="Calibri" w:hAnsi="Calibri" w:cs="Calibri"/>
          <w:b w:val="0"/>
          <w:sz w:val="22"/>
          <w:szCs w:val="22"/>
        </w:rPr>
        <w:t xml:space="preserve"> </w:t>
      </w:r>
      <w:r w:rsidR="00BA05EB">
        <w:rPr>
          <w:rFonts w:ascii="Calibri" w:hAnsi="Calibri" w:cs="Calibri"/>
          <w:b w:val="0"/>
          <w:sz w:val="22"/>
          <w:szCs w:val="22"/>
        </w:rPr>
        <w:t>La cual deberá estar firmada y enviarse/entregarse a la Dirección de Área.</w:t>
      </w:r>
    </w:p>
    <w:p w14:paraId="3D0BBC87" w14:textId="5919A74C" w:rsidR="00B70C2A" w:rsidRDefault="00B70C2A" w:rsidP="00B70C2A">
      <w:pPr>
        <w:jc w:val="both"/>
        <w:rPr>
          <w:rFonts w:ascii="Calibri" w:hAnsi="Calibri" w:cs="Calibri"/>
          <w:b w:val="0"/>
          <w:sz w:val="22"/>
          <w:szCs w:val="22"/>
        </w:rPr>
      </w:pPr>
    </w:p>
    <w:p w14:paraId="6D8E8AB1" w14:textId="0BBF9E25" w:rsidR="00D63AB7" w:rsidRPr="00006DC2" w:rsidRDefault="00D63AB7" w:rsidP="00B70C2A">
      <w:pPr>
        <w:pStyle w:val="Prrafodelista"/>
        <w:ind w:left="0"/>
        <w:jc w:val="both"/>
        <w:rPr>
          <w:rFonts w:ascii="Calibri" w:hAnsi="Calibri" w:cs="Calibri"/>
          <w:b w:val="0"/>
          <w:sz w:val="22"/>
          <w:szCs w:val="22"/>
        </w:rPr>
      </w:pPr>
      <w:r w:rsidRPr="00006DC2">
        <w:rPr>
          <w:rFonts w:ascii="Calibri" w:hAnsi="Calibri" w:cs="Calibri"/>
          <w:b w:val="0"/>
          <w:sz w:val="22"/>
          <w:szCs w:val="22"/>
        </w:rPr>
        <w:t>En caso de cualquier inquietud o dudas sobre el diligenciamiento de este format</w:t>
      </w:r>
      <w:r w:rsidR="007E4486" w:rsidRPr="00006DC2">
        <w:rPr>
          <w:rFonts w:ascii="Calibri" w:hAnsi="Calibri" w:cs="Calibri"/>
          <w:b w:val="0"/>
          <w:sz w:val="22"/>
          <w:szCs w:val="22"/>
        </w:rPr>
        <w:t>o</w:t>
      </w:r>
      <w:r w:rsidRPr="00006DC2">
        <w:rPr>
          <w:rFonts w:ascii="Calibri" w:hAnsi="Calibri" w:cs="Calibri"/>
          <w:b w:val="0"/>
          <w:sz w:val="22"/>
          <w:szCs w:val="22"/>
        </w:rPr>
        <w:t>, puede comunicarse con la Dirección de Área.</w:t>
      </w:r>
    </w:p>
    <w:p w14:paraId="0A8B8CE0" w14:textId="26A82C9E" w:rsidR="00D63AB7" w:rsidRPr="00006DC2" w:rsidRDefault="00D63AB7" w:rsidP="006C69E9">
      <w:pPr>
        <w:rPr>
          <w:rFonts w:ascii="Calibri" w:hAnsi="Calibri" w:cs="Calibri"/>
          <w:bCs w:val="0"/>
          <w:sz w:val="22"/>
          <w:szCs w:val="22"/>
          <w:lang w:val="es-MX"/>
        </w:rPr>
      </w:pPr>
    </w:p>
    <w:p w14:paraId="059C1DF5" w14:textId="506BD9B4" w:rsidR="000A60BD" w:rsidRPr="00006DC2" w:rsidRDefault="00AB2A73" w:rsidP="000A60BD">
      <w:pPr>
        <w:jc w:val="both"/>
        <w:rPr>
          <w:rFonts w:ascii="Calibri" w:hAnsi="Calibri" w:cs="Calibri"/>
          <w:b w:val="0"/>
          <w:bCs w:val="0"/>
          <w:sz w:val="22"/>
          <w:szCs w:val="22"/>
          <w:lang w:val="es-MX"/>
        </w:rPr>
      </w:pPr>
      <w:r w:rsidRPr="00006DC2">
        <w:rPr>
          <w:rFonts w:ascii="Calibri" w:hAnsi="Calibri" w:cs="Calibri"/>
          <w:b w:val="0"/>
          <w:bCs w:val="0"/>
          <w:sz w:val="22"/>
          <w:szCs w:val="22"/>
          <w:lang w:val="es-MX"/>
        </w:rPr>
        <w:t xml:space="preserve">A continuación, </w:t>
      </w:r>
      <w:r w:rsidR="00001121">
        <w:rPr>
          <w:rFonts w:ascii="Calibri" w:hAnsi="Calibri" w:cs="Calibri"/>
          <w:b w:val="0"/>
          <w:bCs w:val="0"/>
          <w:sz w:val="22"/>
          <w:szCs w:val="22"/>
          <w:lang w:val="es-MX"/>
        </w:rPr>
        <w:t>p</w:t>
      </w:r>
      <w:r w:rsidR="00B70C2A" w:rsidRPr="00B70C2A">
        <w:rPr>
          <w:rFonts w:ascii="Calibri" w:hAnsi="Calibri" w:cs="Calibri"/>
          <w:b w:val="0"/>
          <w:bCs w:val="0"/>
          <w:sz w:val="22"/>
          <w:szCs w:val="22"/>
          <w:lang w:val="es-MX"/>
        </w:rPr>
        <w:t>or favor califique la calidad de</w:t>
      </w:r>
      <w:r w:rsidR="00BA05EB">
        <w:rPr>
          <w:rFonts w:ascii="Calibri" w:hAnsi="Calibri" w:cs="Calibri"/>
          <w:b w:val="0"/>
          <w:bCs w:val="0"/>
          <w:sz w:val="22"/>
          <w:szCs w:val="22"/>
          <w:lang w:val="es-MX"/>
        </w:rPr>
        <w:t xml:space="preserve">l trabajo final </w:t>
      </w:r>
      <w:r w:rsidR="00B70C2A" w:rsidRPr="00B70C2A">
        <w:rPr>
          <w:rFonts w:ascii="Calibri" w:hAnsi="Calibri" w:cs="Calibri"/>
          <w:b w:val="0"/>
          <w:bCs w:val="0"/>
          <w:sz w:val="22"/>
          <w:szCs w:val="22"/>
          <w:lang w:val="es-MX"/>
        </w:rPr>
        <w:t xml:space="preserve">de </w:t>
      </w:r>
      <w:r w:rsidR="00B70C2A">
        <w:rPr>
          <w:rFonts w:ascii="Calibri" w:hAnsi="Calibri" w:cs="Calibri"/>
          <w:b w:val="0"/>
          <w:bCs w:val="0"/>
          <w:sz w:val="22"/>
          <w:szCs w:val="22"/>
          <w:lang w:val="es-MX"/>
        </w:rPr>
        <w:t>m</w:t>
      </w:r>
      <w:r w:rsidR="00B70C2A" w:rsidRPr="00B70C2A">
        <w:rPr>
          <w:rFonts w:ascii="Calibri" w:hAnsi="Calibri" w:cs="Calibri"/>
          <w:b w:val="0"/>
          <w:bCs w:val="0"/>
          <w:sz w:val="22"/>
          <w:szCs w:val="22"/>
          <w:lang w:val="es-MX"/>
        </w:rPr>
        <w:t>aestría teniendo en cuenta los siguientes aspectos, marque con una (X) y registre las observaciones que considere pertinentes</w:t>
      </w:r>
    </w:p>
    <w:p w14:paraId="563399A1" w14:textId="7B98B760" w:rsidR="00B70C2A" w:rsidRDefault="00B70C2A" w:rsidP="00EE3E0D">
      <w:pPr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10101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467"/>
        <w:gridCol w:w="425"/>
        <w:gridCol w:w="425"/>
        <w:gridCol w:w="425"/>
        <w:gridCol w:w="4253"/>
      </w:tblGrid>
      <w:tr w:rsidR="00D657A3" w:rsidRPr="009A6E59" w14:paraId="388795E1" w14:textId="77777777" w:rsidTr="00BA05EB">
        <w:trPr>
          <w:cantSplit/>
          <w:trHeight w:val="1379"/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3E834F01" w14:textId="77777777" w:rsidR="00D657A3" w:rsidRPr="008B7ECF" w:rsidRDefault="00D657A3" w:rsidP="00A06B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4E7AB646" w14:textId="77777777" w:rsidR="00D657A3" w:rsidRPr="008B7ECF" w:rsidRDefault="00D657A3" w:rsidP="00A06B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54AF7E42" w14:textId="77777777" w:rsidR="00D657A3" w:rsidRPr="008B7ECF" w:rsidRDefault="00D657A3" w:rsidP="00A06B2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B7ECF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Componente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B8B9A38" w14:textId="77777777" w:rsidR="00D657A3" w:rsidRPr="008B7ECF" w:rsidRDefault="00D657A3" w:rsidP="00A06B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</w:pPr>
          </w:p>
          <w:p w14:paraId="65A833ED" w14:textId="77777777" w:rsidR="00D657A3" w:rsidRPr="008B7ECF" w:rsidRDefault="00D657A3" w:rsidP="00A06B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</w:pPr>
          </w:p>
          <w:p w14:paraId="00DD065C" w14:textId="77777777" w:rsidR="00D657A3" w:rsidRPr="008B7ECF" w:rsidRDefault="00D657A3" w:rsidP="00A06B28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  <w:r w:rsidRPr="008B7EC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  <w:t>Criterio de evaluación</w:t>
            </w:r>
          </w:p>
        </w:tc>
        <w:tc>
          <w:tcPr>
            <w:tcW w:w="467" w:type="dxa"/>
            <w:shd w:val="clear" w:color="auto" w:fill="D9D9D9" w:themeFill="background1" w:themeFillShade="D9"/>
            <w:textDirection w:val="btLr"/>
          </w:tcPr>
          <w:p w14:paraId="3A49A32E" w14:textId="77777777" w:rsidR="00D657A3" w:rsidRPr="008B7ECF" w:rsidRDefault="00D657A3" w:rsidP="00A06B28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B7EC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  <w:t>Insuficiente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3605F88D" w14:textId="77777777" w:rsidR="00D657A3" w:rsidRPr="008B7ECF" w:rsidRDefault="00D657A3" w:rsidP="00A06B28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B7EC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  <w:t>Aceptable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1E1CFA30" w14:textId="77777777" w:rsidR="00D657A3" w:rsidRPr="008B7ECF" w:rsidRDefault="00D657A3" w:rsidP="00A06B28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B7EC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  <w:t>Bueno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58B6C96B" w14:textId="77777777" w:rsidR="00D657A3" w:rsidRPr="008B7ECF" w:rsidRDefault="00D657A3" w:rsidP="00A06B28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B7EC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  <w:t>Excelente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75A00BC" w14:textId="77777777" w:rsidR="00D657A3" w:rsidRPr="008B7ECF" w:rsidRDefault="00D657A3" w:rsidP="00A06B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</w:pPr>
          </w:p>
          <w:p w14:paraId="52DB1798" w14:textId="77777777" w:rsidR="00D657A3" w:rsidRPr="008B7ECF" w:rsidRDefault="00D657A3" w:rsidP="00A06B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</w:pPr>
          </w:p>
          <w:p w14:paraId="3A250041" w14:textId="77777777" w:rsidR="00D657A3" w:rsidRPr="008B7ECF" w:rsidRDefault="00D657A3" w:rsidP="00A06B2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</w:pPr>
            <w:r w:rsidRPr="008B7ECF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CO"/>
              </w:rPr>
              <w:t>Observaciones</w:t>
            </w:r>
          </w:p>
        </w:tc>
      </w:tr>
      <w:tr w:rsidR="00D657A3" w:rsidRPr="009A6E59" w14:paraId="16D00AA0" w14:textId="77777777" w:rsidTr="00BA05EB">
        <w:tc>
          <w:tcPr>
            <w:tcW w:w="1555" w:type="dxa"/>
          </w:tcPr>
          <w:p w14:paraId="448DB187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  <w:t xml:space="preserve">Introducción </w:t>
            </w:r>
          </w:p>
        </w:tc>
        <w:tc>
          <w:tcPr>
            <w:tcW w:w="2551" w:type="dxa"/>
          </w:tcPr>
          <w:p w14:paraId="0AE06B40" w14:textId="77777777" w:rsidR="00D657A3" w:rsidRPr="008B7ECF" w:rsidRDefault="00D657A3" w:rsidP="00A06B28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  <w:t>La introducción permite enmarcar el tema del trabajo, desde lo general a lo específico, y permite llegar al planteamiento del problema que se quiere resolver con el trabajo.</w:t>
            </w:r>
          </w:p>
        </w:tc>
        <w:tc>
          <w:tcPr>
            <w:tcW w:w="467" w:type="dxa"/>
          </w:tcPr>
          <w:p w14:paraId="5E7F3C9B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5244F5A7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3A90DE5C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62AF4F54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3" w:type="dxa"/>
          </w:tcPr>
          <w:p w14:paraId="7A833688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</w:tr>
      <w:tr w:rsidR="00D657A3" w:rsidRPr="009A6E59" w14:paraId="1B3973AA" w14:textId="77777777" w:rsidTr="00BA05EB">
        <w:tc>
          <w:tcPr>
            <w:tcW w:w="1555" w:type="dxa"/>
          </w:tcPr>
          <w:p w14:paraId="4634627C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Antecedentes</w:t>
            </w:r>
          </w:p>
        </w:tc>
        <w:tc>
          <w:tcPr>
            <w:tcW w:w="2551" w:type="dxa"/>
          </w:tcPr>
          <w:p w14:paraId="62B2F806" w14:textId="77777777" w:rsidR="00D657A3" w:rsidRPr="008B7ECF" w:rsidRDefault="00D657A3" w:rsidP="00A06B28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  <w:t>Corresponde a la descripción tanto del estado de arte (trabajos previos) como de elementos de contexto que constituyen el soporte de las diversas problemáticas que se exponen.</w:t>
            </w:r>
          </w:p>
        </w:tc>
        <w:tc>
          <w:tcPr>
            <w:tcW w:w="467" w:type="dxa"/>
          </w:tcPr>
          <w:p w14:paraId="06E1FB3D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26700CB5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33A4426A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3F949B00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3" w:type="dxa"/>
          </w:tcPr>
          <w:p w14:paraId="430B1535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</w:tr>
      <w:tr w:rsidR="00D657A3" w:rsidRPr="009A6E59" w14:paraId="195AA91A" w14:textId="77777777" w:rsidTr="00BA05EB">
        <w:trPr>
          <w:trHeight w:val="662"/>
        </w:trPr>
        <w:tc>
          <w:tcPr>
            <w:tcW w:w="1555" w:type="dxa"/>
          </w:tcPr>
          <w:p w14:paraId="0616F955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Objetivos (general y específicos)</w:t>
            </w:r>
          </w:p>
        </w:tc>
        <w:tc>
          <w:tcPr>
            <w:tcW w:w="2551" w:type="dxa"/>
          </w:tcPr>
          <w:p w14:paraId="3A67EAAD" w14:textId="77777777" w:rsidR="00D657A3" w:rsidRPr="008B7ECF" w:rsidRDefault="00D657A3" w:rsidP="00A06B28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Se cumplieron los objetivos propuestos.</w:t>
            </w:r>
          </w:p>
        </w:tc>
        <w:tc>
          <w:tcPr>
            <w:tcW w:w="467" w:type="dxa"/>
          </w:tcPr>
          <w:p w14:paraId="3FA2BC8C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61282E8F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5D8F0CC6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53E9E630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3" w:type="dxa"/>
          </w:tcPr>
          <w:p w14:paraId="4F30AC9B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</w:tr>
      <w:tr w:rsidR="00D657A3" w:rsidRPr="009A6E59" w14:paraId="31AC6701" w14:textId="77777777" w:rsidTr="00BA05EB">
        <w:trPr>
          <w:trHeight w:val="1975"/>
        </w:trPr>
        <w:tc>
          <w:tcPr>
            <w:tcW w:w="1555" w:type="dxa"/>
          </w:tcPr>
          <w:p w14:paraId="46160869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shd w:val="clear" w:color="auto" w:fill="FFFFFF"/>
              </w:rPr>
              <w:t>Metodología</w:t>
            </w:r>
          </w:p>
        </w:tc>
        <w:tc>
          <w:tcPr>
            <w:tcW w:w="2551" w:type="dxa"/>
          </w:tcPr>
          <w:p w14:paraId="4A0ECA33" w14:textId="77777777" w:rsidR="00D657A3" w:rsidRDefault="00D657A3" w:rsidP="00A06B28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  <w:t>Describe el plan general que realizó para abordar el problema y alcanzar los objetivos propuestos, incluyendo el tipo de estudio, los métodos de estudio, los materiales y los datos utilizados.</w:t>
            </w:r>
          </w:p>
          <w:p w14:paraId="564D864D" w14:textId="4F1DECB5" w:rsidR="00476DBB" w:rsidRPr="008B7ECF" w:rsidRDefault="00476DBB" w:rsidP="00A06B28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67" w:type="dxa"/>
          </w:tcPr>
          <w:p w14:paraId="77260FDC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0A3B6D9A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24E85808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0085EF65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3" w:type="dxa"/>
          </w:tcPr>
          <w:p w14:paraId="2D3DA9EB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</w:tr>
      <w:tr w:rsidR="00D657A3" w:rsidRPr="009A6E59" w14:paraId="580696BC" w14:textId="77777777" w:rsidTr="00BA05EB">
        <w:tc>
          <w:tcPr>
            <w:tcW w:w="1555" w:type="dxa"/>
          </w:tcPr>
          <w:p w14:paraId="3DF84D0B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Análisis de Resultados y Conclusiones</w:t>
            </w:r>
          </w:p>
        </w:tc>
        <w:tc>
          <w:tcPr>
            <w:tcW w:w="2551" w:type="dxa"/>
          </w:tcPr>
          <w:p w14:paraId="1FCDE66E" w14:textId="77777777" w:rsidR="00D657A3" w:rsidRDefault="00D657A3" w:rsidP="00A06B28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Calidad de la argumentación y elaboración propia de conceptos teóricos. Calidad de la exposición de los resultados alcanzados. </w:t>
            </w:r>
          </w:p>
          <w:p w14:paraId="79B07F9D" w14:textId="30F0C54D" w:rsidR="00476DBB" w:rsidRPr="008B7ECF" w:rsidRDefault="00476DBB" w:rsidP="00A06B28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7" w:type="dxa"/>
          </w:tcPr>
          <w:p w14:paraId="031C9FAD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7C266A37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68C5ACED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0287F511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3" w:type="dxa"/>
          </w:tcPr>
          <w:p w14:paraId="34D12F0B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</w:tr>
      <w:tr w:rsidR="00D657A3" w:rsidRPr="009A6E59" w14:paraId="49C67121" w14:textId="77777777" w:rsidTr="00BA05EB">
        <w:tc>
          <w:tcPr>
            <w:tcW w:w="1555" w:type="dxa"/>
          </w:tcPr>
          <w:p w14:paraId="0FD17DB2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lastRenderedPageBreak/>
              <w:t>Aporte</w:t>
            </w:r>
          </w:p>
        </w:tc>
        <w:tc>
          <w:tcPr>
            <w:tcW w:w="2551" w:type="dxa"/>
          </w:tcPr>
          <w:p w14:paraId="72CFCF82" w14:textId="77777777" w:rsidR="00D657A3" w:rsidRPr="008B7ECF" w:rsidRDefault="00D657A3" w:rsidP="00A06B28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Valoración del aporte del trabajo a la disciplina o al contexto colombiano, en la medida que se aplican métodos, desarrollos científicos y tecnológicos ya existentes en la resolución de un problema concreto y   que no deriven necesariamente en la generación de nuevo conocimiento.</w:t>
            </w:r>
          </w:p>
        </w:tc>
        <w:tc>
          <w:tcPr>
            <w:tcW w:w="467" w:type="dxa"/>
          </w:tcPr>
          <w:p w14:paraId="295890C2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45B636EC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7A65CA68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2E12ED58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3" w:type="dxa"/>
          </w:tcPr>
          <w:p w14:paraId="272822A9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</w:tr>
      <w:tr w:rsidR="00D657A3" w:rsidRPr="009A6E59" w14:paraId="0ACFA2E1" w14:textId="77777777" w:rsidTr="00BA05EB">
        <w:trPr>
          <w:trHeight w:val="842"/>
        </w:trPr>
        <w:tc>
          <w:tcPr>
            <w:tcW w:w="1555" w:type="dxa"/>
          </w:tcPr>
          <w:p w14:paraId="5CEEE09E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Presentación y redacción del documento</w:t>
            </w:r>
          </w:p>
        </w:tc>
        <w:tc>
          <w:tcPr>
            <w:tcW w:w="2551" w:type="dxa"/>
          </w:tcPr>
          <w:p w14:paraId="532C013D" w14:textId="77777777" w:rsidR="00D657A3" w:rsidRPr="008B7ECF" w:rsidRDefault="00D657A3" w:rsidP="00A06B28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El documento se presenta de manera clara y ordenada, sin faltas ortográficas ni gramaticales.</w:t>
            </w:r>
          </w:p>
        </w:tc>
        <w:tc>
          <w:tcPr>
            <w:tcW w:w="467" w:type="dxa"/>
          </w:tcPr>
          <w:p w14:paraId="5A3853F4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3DF9ACD4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2E681E27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6B598F8A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3" w:type="dxa"/>
          </w:tcPr>
          <w:p w14:paraId="65E48503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</w:tr>
      <w:tr w:rsidR="00D657A3" w:rsidRPr="009A6E59" w14:paraId="268ABF8C" w14:textId="77777777" w:rsidTr="00BA05EB">
        <w:tc>
          <w:tcPr>
            <w:tcW w:w="1555" w:type="dxa"/>
          </w:tcPr>
          <w:p w14:paraId="5AA83C99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Producción Académica</w:t>
            </w:r>
          </w:p>
          <w:p w14:paraId="03298F87" w14:textId="77777777" w:rsidR="00D657A3" w:rsidRPr="008B7ECF" w:rsidRDefault="00D657A3" w:rsidP="00A06B28">
            <w:pPr>
              <w:rPr>
                <w:rFonts w:asciiTheme="minorHAnsi" w:hAnsiTheme="minorHAnsi" w:cstheme="minorHAnsi"/>
                <w:bCs w:val="0"/>
                <w:i/>
                <w:color w:val="000000"/>
                <w:sz w:val="20"/>
                <w:szCs w:val="20"/>
                <w:highlight w:val="magenta"/>
                <w:shd w:val="clear" w:color="auto" w:fill="FFFFFF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i/>
                <w:color w:val="000000"/>
                <w:sz w:val="20"/>
                <w:szCs w:val="20"/>
                <w:shd w:val="clear" w:color="auto" w:fill="FFFFFF"/>
              </w:rPr>
              <w:t>(No obligatorio)</w:t>
            </w:r>
          </w:p>
        </w:tc>
        <w:tc>
          <w:tcPr>
            <w:tcW w:w="2551" w:type="dxa"/>
          </w:tcPr>
          <w:p w14:paraId="6C73EEA1" w14:textId="77777777" w:rsidR="00D657A3" w:rsidRPr="008B7ECF" w:rsidRDefault="00D657A3" w:rsidP="00A06B28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magenta"/>
                <w:lang w:val="es-MX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  <w:t xml:space="preserve">Nivel de los eventos y revistas en que se han publicado o presentado resultados atribuibles al trabajo final realizado, o potencialidad de obtención de patentes o registros de producto </w:t>
            </w:r>
            <w:r w:rsidRPr="008B7ECF">
              <w:rPr>
                <w:rFonts w:asciiTheme="minorHAnsi" w:hAnsiTheme="minorHAnsi" w:cstheme="minorHAnsi"/>
                <w:b w:val="0"/>
                <w:bCs w:val="0"/>
                <w:i/>
                <w:sz w:val="20"/>
                <w:szCs w:val="20"/>
                <w:lang w:val="es-MX"/>
              </w:rPr>
              <w:t>(si los hay).</w:t>
            </w:r>
          </w:p>
        </w:tc>
        <w:tc>
          <w:tcPr>
            <w:tcW w:w="467" w:type="dxa"/>
          </w:tcPr>
          <w:p w14:paraId="3696865C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magenta"/>
                <w:lang w:val="es-MX"/>
              </w:rPr>
            </w:pPr>
          </w:p>
        </w:tc>
        <w:tc>
          <w:tcPr>
            <w:tcW w:w="425" w:type="dxa"/>
          </w:tcPr>
          <w:p w14:paraId="47AD492B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magenta"/>
                <w:lang w:val="es-MX"/>
              </w:rPr>
            </w:pPr>
          </w:p>
        </w:tc>
        <w:tc>
          <w:tcPr>
            <w:tcW w:w="425" w:type="dxa"/>
          </w:tcPr>
          <w:p w14:paraId="5DDCD6FA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magenta"/>
                <w:lang w:val="es-MX"/>
              </w:rPr>
            </w:pPr>
          </w:p>
        </w:tc>
        <w:tc>
          <w:tcPr>
            <w:tcW w:w="425" w:type="dxa"/>
          </w:tcPr>
          <w:p w14:paraId="7C302549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magenta"/>
                <w:lang w:val="es-MX"/>
              </w:rPr>
            </w:pPr>
          </w:p>
        </w:tc>
        <w:tc>
          <w:tcPr>
            <w:tcW w:w="4253" w:type="dxa"/>
          </w:tcPr>
          <w:p w14:paraId="5E135402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highlight w:val="magenta"/>
                <w:lang w:val="es-MX"/>
              </w:rPr>
            </w:pPr>
          </w:p>
        </w:tc>
      </w:tr>
      <w:tr w:rsidR="00D657A3" w:rsidRPr="009A6E59" w14:paraId="2C2EB902" w14:textId="77777777" w:rsidTr="00BA05EB">
        <w:tc>
          <w:tcPr>
            <w:tcW w:w="1555" w:type="dxa"/>
          </w:tcPr>
          <w:p w14:paraId="33E32A23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Bibliografía</w:t>
            </w:r>
          </w:p>
        </w:tc>
        <w:tc>
          <w:tcPr>
            <w:tcW w:w="2551" w:type="dxa"/>
          </w:tcPr>
          <w:p w14:paraId="2CD4571C" w14:textId="77777777" w:rsidR="00D657A3" w:rsidRPr="008B7ECF" w:rsidRDefault="00D657A3" w:rsidP="00A06B28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  <w:r w:rsidRPr="008B7EC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  <w:t>Las fuentes bibliográficas consultadas son pertinentes,  actuales y son citadas correctamente.</w:t>
            </w:r>
          </w:p>
        </w:tc>
        <w:tc>
          <w:tcPr>
            <w:tcW w:w="467" w:type="dxa"/>
          </w:tcPr>
          <w:p w14:paraId="691E9134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54B57565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5065870C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</w:tcPr>
          <w:p w14:paraId="61FAABA7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  <w:tc>
          <w:tcPr>
            <w:tcW w:w="4253" w:type="dxa"/>
          </w:tcPr>
          <w:p w14:paraId="68980CC4" w14:textId="77777777" w:rsidR="00D657A3" w:rsidRPr="008B7ECF" w:rsidRDefault="00D657A3" w:rsidP="00A06B28">
            <w:pP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s-MX"/>
              </w:rPr>
            </w:pPr>
          </w:p>
        </w:tc>
      </w:tr>
    </w:tbl>
    <w:p w14:paraId="2CBFE19A" w14:textId="77777777" w:rsidR="00D657A3" w:rsidRPr="00D657A3" w:rsidRDefault="00D657A3" w:rsidP="00EE3E0D">
      <w:pPr>
        <w:rPr>
          <w:rFonts w:ascii="Calibri" w:hAnsi="Calibri" w:cs="Calibri"/>
          <w:sz w:val="22"/>
          <w:szCs w:val="22"/>
        </w:rPr>
      </w:pPr>
    </w:p>
    <w:p w14:paraId="2CA31CAA" w14:textId="3D386EE4" w:rsidR="0092431B" w:rsidRPr="00006DC2" w:rsidRDefault="00807907" w:rsidP="0092431B">
      <w:pPr>
        <w:jc w:val="both"/>
        <w:rPr>
          <w:rFonts w:ascii="Calibri" w:hAnsi="Calibri" w:cs="Calibri"/>
          <w:b w:val="0"/>
          <w:sz w:val="22"/>
          <w:szCs w:val="22"/>
        </w:rPr>
      </w:pPr>
      <w:r w:rsidRPr="00006DC2">
        <w:rPr>
          <w:rFonts w:ascii="Calibri" w:hAnsi="Calibri" w:cs="Calibri"/>
          <w:b w:val="0"/>
          <w:sz w:val="22"/>
          <w:szCs w:val="22"/>
        </w:rPr>
        <w:t>¿Considera que deben efectuarse cambios significativos al documento?</w:t>
      </w:r>
    </w:p>
    <w:p w14:paraId="242210B7" w14:textId="77777777" w:rsidR="00807907" w:rsidRPr="00006DC2" w:rsidRDefault="00807907" w:rsidP="0092431B">
      <w:pPr>
        <w:jc w:val="both"/>
        <w:rPr>
          <w:rFonts w:ascii="Calibri" w:hAnsi="Calibri" w:cs="Calibri"/>
          <w:b w:val="0"/>
          <w:sz w:val="22"/>
          <w:szCs w:val="22"/>
        </w:rPr>
      </w:pP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1202"/>
      </w:tblGrid>
      <w:tr w:rsidR="00006DC2" w:rsidRPr="00006DC2" w14:paraId="06B2D899" w14:textId="77777777" w:rsidTr="00FF208B">
        <w:trPr>
          <w:trHeight w:val="263"/>
        </w:trPr>
        <w:tc>
          <w:tcPr>
            <w:tcW w:w="1193" w:type="dxa"/>
            <w:shd w:val="clear" w:color="auto" w:fill="D9D9D9"/>
          </w:tcPr>
          <w:p w14:paraId="088F77A8" w14:textId="77777777" w:rsidR="0092431B" w:rsidRPr="00006DC2" w:rsidRDefault="0092431B" w:rsidP="00FF20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6DC2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  <w:tc>
          <w:tcPr>
            <w:tcW w:w="1202" w:type="dxa"/>
            <w:shd w:val="clear" w:color="auto" w:fill="D9D9D9"/>
          </w:tcPr>
          <w:p w14:paraId="02EE2FF7" w14:textId="77777777" w:rsidR="0092431B" w:rsidRPr="00006DC2" w:rsidRDefault="0092431B" w:rsidP="00FF20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06DC2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92431B" w:rsidRPr="00006DC2" w14:paraId="4801D9E4" w14:textId="77777777" w:rsidTr="007E4486">
        <w:trPr>
          <w:trHeight w:val="133"/>
        </w:trPr>
        <w:tc>
          <w:tcPr>
            <w:tcW w:w="1193" w:type="dxa"/>
            <w:shd w:val="clear" w:color="auto" w:fill="auto"/>
          </w:tcPr>
          <w:p w14:paraId="162C0C1A" w14:textId="77777777" w:rsidR="0092431B" w:rsidRPr="00006DC2" w:rsidRDefault="0092431B" w:rsidP="00FF20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</w:tcPr>
          <w:p w14:paraId="32D8F37D" w14:textId="77777777" w:rsidR="0092431B" w:rsidRPr="00006DC2" w:rsidRDefault="0092431B" w:rsidP="00FF208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10C900" w14:textId="77777777" w:rsidR="0092431B" w:rsidRPr="00006DC2" w:rsidRDefault="0092431B" w:rsidP="0092431B">
      <w:pPr>
        <w:jc w:val="both"/>
        <w:rPr>
          <w:rFonts w:ascii="Calibri" w:hAnsi="Calibri" w:cs="Calibri"/>
          <w:b w:val="0"/>
          <w:sz w:val="22"/>
          <w:szCs w:val="22"/>
        </w:rPr>
      </w:pPr>
    </w:p>
    <w:p w14:paraId="40FBB39B" w14:textId="67ED7356" w:rsidR="0092431B" w:rsidRPr="00006DC2" w:rsidRDefault="0092431B" w:rsidP="00AB2A73">
      <w:pPr>
        <w:jc w:val="both"/>
        <w:rPr>
          <w:rFonts w:ascii="Calibri" w:hAnsi="Calibri" w:cs="Calibri"/>
          <w:b w:val="0"/>
          <w:sz w:val="22"/>
          <w:szCs w:val="22"/>
        </w:rPr>
      </w:pPr>
      <w:r w:rsidRPr="00006DC2">
        <w:rPr>
          <w:rFonts w:ascii="Calibri" w:hAnsi="Calibri" w:cs="Calibri"/>
          <w:b w:val="0"/>
          <w:sz w:val="22"/>
          <w:szCs w:val="22"/>
        </w:rPr>
        <w:t>A continuación, por favor elabore un reporte justificando su concepto, mencionando los aportes relevantes de</w:t>
      </w:r>
      <w:r w:rsidR="00BA05EB">
        <w:rPr>
          <w:rFonts w:ascii="Calibri" w:hAnsi="Calibri" w:cs="Calibri"/>
          <w:b w:val="0"/>
          <w:sz w:val="22"/>
          <w:szCs w:val="22"/>
        </w:rPr>
        <w:t xml:space="preserve">l trabajo final </w:t>
      </w:r>
      <w:r w:rsidR="001F6045" w:rsidRPr="00006DC2">
        <w:rPr>
          <w:rFonts w:ascii="Calibri" w:hAnsi="Calibri" w:cs="Calibri"/>
          <w:b w:val="0"/>
          <w:sz w:val="22"/>
          <w:szCs w:val="22"/>
        </w:rPr>
        <w:t>y deficiencias si las hay, haciendo las observaciones y recomendaciones que considere necesarias y que puedan ser tenidas en cuenta por el estudiante.</w:t>
      </w:r>
    </w:p>
    <w:p w14:paraId="18BAE342" w14:textId="77777777" w:rsidR="00AB2A73" w:rsidRPr="00006DC2" w:rsidRDefault="00AB2A73" w:rsidP="00AB2A73">
      <w:pPr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14:paraId="1489246B" w14:textId="19B6A59C" w:rsidR="0092431B" w:rsidRPr="00006DC2" w:rsidRDefault="00E73D18" w:rsidP="00030129">
      <w:pPr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 w:rsidRPr="00006DC2">
        <w:rPr>
          <w:rFonts w:ascii="Calibri" w:hAnsi="Calibri" w:cs="Calibri"/>
          <w:b w:val="0"/>
          <w:sz w:val="22"/>
          <w:szCs w:val="22"/>
          <w:u w:val="single"/>
        </w:rPr>
        <w:t>____</w:t>
      </w:r>
      <w:r w:rsidR="0092431B" w:rsidRPr="00006DC2">
        <w:rPr>
          <w:rFonts w:ascii="Calibri" w:hAnsi="Calibri" w:cs="Calibri"/>
          <w:b w:val="0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0129" w:rsidRPr="00006DC2">
        <w:rPr>
          <w:rFonts w:ascii="Calibri" w:hAnsi="Calibri" w:cs="Calibri"/>
          <w:b w:val="0"/>
          <w:sz w:val="22"/>
          <w:szCs w:val="22"/>
          <w:u w:val="single"/>
        </w:rPr>
        <w:t>____________</w:t>
      </w:r>
    </w:p>
    <w:p w14:paraId="31CB7753" w14:textId="0EFC053A" w:rsidR="00D63AB7" w:rsidRPr="00006DC2" w:rsidRDefault="00D63AB7" w:rsidP="00030129">
      <w:pPr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  <w:r w:rsidRPr="00006DC2">
        <w:rPr>
          <w:rFonts w:ascii="Calibri" w:hAnsi="Calibri" w:cs="Calibri"/>
          <w:b w:val="0"/>
          <w:sz w:val="22"/>
          <w:szCs w:val="22"/>
          <w:u w:val="single"/>
        </w:rPr>
        <w:t>_____________________________________________________________________________________</w:t>
      </w:r>
      <w:r w:rsidR="00030129" w:rsidRPr="00006DC2">
        <w:rPr>
          <w:rFonts w:ascii="Calibri" w:hAnsi="Calibri" w:cs="Calibri"/>
          <w:b w:val="0"/>
          <w:sz w:val="22"/>
          <w:szCs w:val="22"/>
          <w:u w:val="single"/>
        </w:rPr>
        <w:t>____</w:t>
      </w:r>
      <w:r w:rsidRPr="00006DC2">
        <w:rPr>
          <w:rFonts w:ascii="Calibri" w:hAnsi="Calibri" w:cs="Calibri"/>
          <w:b w:val="0"/>
          <w:sz w:val="22"/>
          <w:szCs w:val="22"/>
          <w:u w:val="single"/>
        </w:rPr>
        <w:t>_</w:t>
      </w:r>
    </w:p>
    <w:p w14:paraId="4FF4F4B8" w14:textId="77777777" w:rsidR="00030129" w:rsidRPr="00006DC2" w:rsidRDefault="00030129" w:rsidP="00030129">
      <w:pPr>
        <w:pStyle w:val="Prrafodelista"/>
        <w:rPr>
          <w:rFonts w:ascii="Calibri" w:hAnsi="Calibri" w:cs="Calibri"/>
          <w:b w:val="0"/>
          <w:iCs/>
          <w:sz w:val="22"/>
          <w:szCs w:val="22"/>
          <w:u w:val="single"/>
        </w:rPr>
      </w:pPr>
    </w:p>
    <w:p w14:paraId="296397BF" w14:textId="171F46FB" w:rsidR="00030129" w:rsidRPr="00006DC2" w:rsidRDefault="00DC4AC7" w:rsidP="00006DC2">
      <w:pPr>
        <w:shd w:val="clear" w:color="auto" w:fill="D9D9D9"/>
        <w:jc w:val="center"/>
        <w:rPr>
          <w:rFonts w:ascii="Calibri" w:hAnsi="Calibri" w:cs="Calibri"/>
          <w:szCs w:val="22"/>
        </w:rPr>
      </w:pPr>
      <w:r w:rsidRPr="00006DC2">
        <w:rPr>
          <w:rFonts w:ascii="Calibri" w:hAnsi="Calibri" w:cs="Calibri"/>
          <w:szCs w:val="22"/>
        </w:rPr>
        <w:t xml:space="preserve">INFORMACIÓN DEL </w:t>
      </w:r>
      <w:r w:rsidR="00030129" w:rsidRPr="00006DC2">
        <w:rPr>
          <w:rFonts w:ascii="Calibri" w:hAnsi="Calibri" w:cs="Calibri"/>
          <w:szCs w:val="22"/>
        </w:rPr>
        <w:t>JURADO EVALUADOR</w:t>
      </w:r>
    </w:p>
    <w:p w14:paraId="32E857BA" w14:textId="77777777" w:rsidR="00747A3F" w:rsidRPr="00006DC2" w:rsidRDefault="00747A3F" w:rsidP="002A5D2A">
      <w:pPr>
        <w:rPr>
          <w:rFonts w:ascii="Calibri" w:hAnsi="Calibri" w:cs="Calibri"/>
          <w:b w:val="0"/>
          <w:szCs w:val="22"/>
        </w:rPr>
      </w:pPr>
    </w:p>
    <w:p w14:paraId="167A4BB8" w14:textId="3BBBD5D9" w:rsidR="002A5D2A" w:rsidRPr="00006DC2" w:rsidRDefault="002A5D2A" w:rsidP="002A5D2A">
      <w:pPr>
        <w:rPr>
          <w:rFonts w:ascii="Calibri" w:hAnsi="Calibri" w:cs="Calibri"/>
          <w:b w:val="0"/>
          <w:szCs w:val="22"/>
        </w:rPr>
      </w:pPr>
    </w:p>
    <w:p w14:paraId="3007AEBD" w14:textId="25F2D537" w:rsidR="00DC4AC7" w:rsidRPr="00006DC2" w:rsidRDefault="00DC4AC7" w:rsidP="002A5D2A">
      <w:pPr>
        <w:rPr>
          <w:rFonts w:ascii="Calibri" w:hAnsi="Calibri" w:cs="Calibri"/>
          <w:b w:val="0"/>
          <w:szCs w:val="22"/>
        </w:rPr>
      </w:pPr>
    </w:p>
    <w:p w14:paraId="6FEA6423" w14:textId="77777777" w:rsidR="00030129" w:rsidRPr="00006DC2" w:rsidRDefault="00030129" w:rsidP="002A5D2A">
      <w:pPr>
        <w:rPr>
          <w:rFonts w:ascii="Calibri" w:hAnsi="Calibri" w:cs="Calibri"/>
          <w:b w:val="0"/>
          <w:szCs w:val="22"/>
        </w:rPr>
      </w:pPr>
    </w:p>
    <w:p w14:paraId="6CB7A0D1" w14:textId="689BCAB1" w:rsidR="00747A3F" w:rsidRPr="00006DC2" w:rsidRDefault="00747A3F" w:rsidP="002A5D2A">
      <w:pPr>
        <w:rPr>
          <w:rFonts w:ascii="Calibri" w:hAnsi="Calibri" w:cs="Calibri"/>
          <w:b w:val="0"/>
          <w:szCs w:val="22"/>
        </w:rPr>
      </w:pPr>
      <w:r w:rsidRPr="00006DC2">
        <w:rPr>
          <w:rFonts w:ascii="Calibri" w:hAnsi="Calibri" w:cs="Calibri"/>
          <w:b w:val="0"/>
          <w:szCs w:val="22"/>
        </w:rPr>
        <w:t>____________________________</w:t>
      </w:r>
    </w:p>
    <w:p w14:paraId="5BA15CFF" w14:textId="77777777" w:rsidR="00747A3F" w:rsidRPr="00006DC2" w:rsidRDefault="00747A3F" w:rsidP="002A5D2A">
      <w:pPr>
        <w:rPr>
          <w:rFonts w:ascii="Calibri" w:hAnsi="Calibri" w:cs="Calibri"/>
          <w:szCs w:val="22"/>
        </w:rPr>
      </w:pPr>
      <w:r w:rsidRPr="00006DC2">
        <w:rPr>
          <w:rFonts w:ascii="Calibri" w:hAnsi="Calibri" w:cs="Calibri"/>
          <w:szCs w:val="22"/>
        </w:rPr>
        <w:t>FIRMA</w:t>
      </w:r>
    </w:p>
    <w:p w14:paraId="4AEAC07D" w14:textId="13DFF8DD" w:rsidR="002A5D2A" w:rsidRPr="00006DC2" w:rsidRDefault="002A5D2A" w:rsidP="002A5D2A">
      <w:pPr>
        <w:rPr>
          <w:rFonts w:ascii="Calibri" w:hAnsi="Calibri" w:cs="Calibri"/>
          <w:szCs w:val="22"/>
        </w:rPr>
      </w:pPr>
      <w:r w:rsidRPr="00006DC2">
        <w:rPr>
          <w:rFonts w:ascii="Calibri" w:hAnsi="Calibri" w:cs="Calibri"/>
          <w:szCs w:val="22"/>
        </w:rPr>
        <w:t>NOMBRES</w:t>
      </w:r>
      <w:r w:rsidR="00747A3F" w:rsidRPr="00006DC2">
        <w:rPr>
          <w:rFonts w:ascii="Calibri" w:hAnsi="Calibri" w:cs="Calibri"/>
          <w:szCs w:val="22"/>
        </w:rPr>
        <w:t>:</w:t>
      </w:r>
    </w:p>
    <w:p w14:paraId="2AE74EF5" w14:textId="07FCA22C" w:rsidR="002A5D2A" w:rsidRPr="00006DC2" w:rsidRDefault="002A5D2A" w:rsidP="002A5D2A">
      <w:pPr>
        <w:rPr>
          <w:rFonts w:ascii="Calibri" w:hAnsi="Calibri" w:cs="Calibri"/>
          <w:szCs w:val="22"/>
        </w:rPr>
      </w:pPr>
      <w:r w:rsidRPr="00006DC2">
        <w:rPr>
          <w:rFonts w:ascii="Calibri" w:hAnsi="Calibri" w:cs="Calibri"/>
          <w:szCs w:val="22"/>
        </w:rPr>
        <w:t>APELLIDOS</w:t>
      </w:r>
      <w:r w:rsidR="00747A3F" w:rsidRPr="00006DC2">
        <w:rPr>
          <w:rFonts w:ascii="Calibri" w:hAnsi="Calibri" w:cs="Calibri"/>
          <w:szCs w:val="22"/>
        </w:rPr>
        <w:t>:</w:t>
      </w:r>
    </w:p>
    <w:p w14:paraId="01E62730" w14:textId="0733B32C" w:rsidR="00C212AA" w:rsidRPr="00006DC2" w:rsidRDefault="00C212AA" w:rsidP="002A5D2A">
      <w:pPr>
        <w:rPr>
          <w:rFonts w:ascii="Calibri" w:hAnsi="Calibri" w:cs="Calibri"/>
          <w:szCs w:val="22"/>
        </w:rPr>
      </w:pPr>
      <w:r w:rsidRPr="00006DC2">
        <w:rPr>
          <w:rFonts w:ascii="Calibri" w:hAnsi="Calibri" w:cs="Calibri"/>
          <w:szCs w:val="22"/>
        </w:rPr>
        <w:t>TIPO DOCUMENTO DE IDENTIFICACIÓN:</w:t>
      </w:r>
    </w:p>
    <w:p w14:paraId="06CCD4CA" w14:textId="77777777" w:rsidR="002A5D2A" w:rsidRPr="00006DC2" w:rsidRDefault="00747A3F" w:rsidP="002A5D2A">
      <w:pPr>
        <w:rPr>
          <w:rFonts w:ascii="Calibri" w:hAnsi="Calibri" w:cs="Calibri"/>
          <w:szCs w:val="22"/>
        </w:rPr>
      </w:pPr>
      <w:r w:rsidRPr="00006DC2">
        <w:rPr>
          <w:rFonts w:ascii="Calibri" w:hAnsi="Calibri" w:cs="Calibri"/>
          <w:szCs w:val="22"/>
        </w:rPr>
        <w:t>NÚMERO DE IDENTIFICACIÓN:</w:t>
      </w:r>
    </w:p>
    <w:p w14:paraId="7B0BFD4E" w14:textId="67E71ABE" w:rsidR="00747A3F" w:rsidRPr="00006DC2" w:rsidRDefault="00747A3F" w:rsidP="002A5D2A">
      <w:pPr>
        <w:rPr>
          <w:rFonts w:ascii="Calibri" w:hAnsi="Calibri" w:cs="Calibri"/>
          <w:szCs w:val="22"/>
        </w:rPr>
      </w:pPr>
      <w:r w:rsidRPr="00006DC2">
        <w:rPr>
          <w:rFonts w:ascii="Calibri" w:hAnsi="Calibri" w:cs="Calibri"/>
          <w:szCs w:val="22"/>
        </w:rPr>
        <w:t>NOMBRE DE LA INSTITUCIÓN</w:t>
      </w:r>
      <w:r w:rsidR="004927C3" w:rsidRPr="00006DC2">
        <w:rPr>
          <w:rFonts w:ascii="Calibri" w:hAnsi="Calibri" w:cs="Calibri"/>
          <w:szCs w:val="22"/>
        </w:rPr>
        <w:t>:</w:t>
      </w:r>
    </w:p>
    <w:p w14:paraId="27F9DB6B" w14:textId="7C90E037" w:rsidR="00A51C8B" w:rsidRPr="00006DC2" w:rsidRDefault="00A51C8B" w:rsidP="002A5D2A">
      <w:pPr>
        <w:rPr>
          <w:rFonts w:ascii="Calibri" w:hAnsi="Calibri" w:cs="Calibri"/>
          <w:szCs w:val="22"/>
        </w:rPr>
      </w:pPr>
    </w:p>
    <w:p w14:paraId="5CF688AD" w14:textId="77777777" w:rsidR="00AB2A73" w:rsidRPr="00006DC2" w:rsidRDefault="00AB2A73" w:rsidP="002A5D2A">
      <w:pPr>
        <w:rPr>
          <w:rFonts w:ascii="Calibri" w:hAnsi="Calibri" w:cs="Calibri"/>
          <w:szCs w:val="22"/>
        </w:rPr>
      </w:pPr>
    </w:p>
    <w:p w14:paraId="3DB7A7CE" w14:textId="49AD4F25" w:rsidR="00110C84" w:rsidRPr="00006DC2" w:rsidRDefault="00110C84" w:rsidP="002A5D2A">
      <w:pPr>
        <w:rPr>
          <w:rFonts w:ascii="Calibri" w:hAnsi="Calibri" w:cs="Calibri"/>
          <w:szCs w:val="22"/>
        </w:rPr>
      </w:pPr>
    </w:p>
    <w:p w14:paraId="694432A9" w14:textId="2CAC3EA7" w:rsidR="00110C84" w:rsidRPr="00006DC2" w:rsidRDefault="00110C84" w:rsidP="00110C84">
      <w:pPr>
        <w:jc w:val="right"/>
        <w:rPr>
          <w:rFonts w:ascii="Calibri" w:hAnsi="Calibri" w:cs="Calibri"/>
          <w:sz w:val="22"/>
          <w:szCs w:val="22"/>
          <w:lang w:val="es-MX"/>
        </w:rPr>
      </w:pPr>
      <w:r w:rsidRPr="00006DC2">
        <w:rPr>
          <w:rFonts w:ascii="Calibri" w:hAnsi="Calibri" w:cs="Calibri"/>
          <w:i/>
          <w:iCs/>
          <w:sz w:val="22"/>
          <w:szCs w:val="22"/>
          <w:lang w:val="es-MX"/>
        </w:rPr>
        <w:t>FECHA DE DILIGENCIAMIENTO:</w:t>
      </w:r>
      <w:r w:rsidRPr="00006DC2">
        <w:rPr>
          <w:rFonts w:ascii="Calibri" w:hAnsi="Calibri" w:cs="Calibri"/>
          <w:sz w:val="22"/>
          <w:szCs w:val="22"/>
          <w:lang w:val="es-MX"/>
        </w:rPr>
        <w:t xml:space="preserve"> </w:t>
      </w:r>
      <w:r w:rsidRPr="00006DC2">
        <w:rPr>
          <w:rFonts w:ascii="Calibri" w:hAnsi="Calibri" w:cs="Calibri"/>
          <w:b w:val="0"/>
          <w:sz w:val="22"/>
          <w:szCs w:val="22"/>
          <w:lang w:val="es-MX"/>
        </w:rPr>
        <w:t>______________________</w:t>
      </w:r>
    </w:p>
    <w:p w14:paraId="5DB8286F" w14:textId="1E447239" w:rsidR="00713E6F" w:rsidRPr="00006DC2" w:rsidRDefault="00713E6F" w:rsidP="002A5D2A">
      <w:pPr>
        <w:rPr>
          <w:rFonts w:ascii="Calibri" w:hAnsi="Calibri" w:cs="Calibri"/>
          <w:szCs w:val="22"/>
        </w:rPr>
      </w:pPr>
    </w:p>
    <w:p w14:paraId="42DEB8E4" w14:textId="77777777" w:rsidR="00140D65" w:rsidRPr="00006DC2" w:rsidRDefault="00140D65" w:rsidP="002A5D2A">
      <w:pPr>
        <w:rPr>
          <w:rFonts w:ascii="Calibri" w:hAnsi="Calibri" w:cs="Calibri"/>
          <w:szCs w:val="22"/>
        </w:rPr>
      </w:pPr>
    </w:p>
    <w:sectPr w:rsidR="00140D65" w:rsidRPr="00006DC2" w:rsidSect="003D55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560" w:right="1043" w:bottom="426" w:left="1276" w:header="850" w:footer="6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C3E3" w14:textId="77777777" w:rsidR="00170BBD" w:rsidRDefault="00170BBD">
      <w:r>
        <w:separator/>
      </w:r>
    </w:p>
  </w:endnote>
  <w:endnote w:type="continuationSeparator" w:id="0">
    <w:p w14:paraId="29CE24F3" w14:textId="77777777" w:rsidR="00170BBD" w:rsidRDefault="0017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zar Sans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02FB" w14:textId="77777777" w:rsidR="005F5880" w:rsidRDefault="005F58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DCE9" w14:textId="77777777" w:rsidR="00030129" w:rsidRDefault="00030129">
    <w:pPr>
      <w:pStyle w:val="Piedepgina"/>
      <w:rPr>
        <w:rFonts w:ascii="Ancizar Sans" w:hAnsi="Ancizar Sans"/>
        <w:i/>
        <w:sz w:val="20"/>
        <w:szCs w:val="20"/>
      </w:rPr>
    </w:pPr>
  </w:p>
  <w:p w14:paraId="2E903C65" w14:textId="1C129F3A" w:rsidR="00030129" w:rsidRPr="00030129" w:rsidRDefault="00030129">
    <w:pPr>
      <w:pStyle w:val="Piedepgina"/>
      <w:rPr>
        <w:rFonts w:ascii="Ancizar Sans" w:hAnsi="Ancizar Sans"/>
        <w:b w:val="0"/>
        <w:i/>
        <w:sz w:val="20"/>
        <w:szCs w:val="20"/>
      </w:rPr>
    </w:pPr>
    <w:r w:rsidRPr="00030129">
      <w:rPr>
        <w:rFonts w:ascii="Ancizar Sans" w:hAnsi="Ancizar Sans"/>
        <w:i/>
        <w:sz w:val="20"/>
        <w:szCs w:val="20"/>
      </w:rPr>
      <w:t xml:space="preserve">Código: </w:t>
    </w:r>
    <w:r w:rsidR="005F5880" w:rsidRPr="005F5880">
      <w:rPr>
        <w:rFonts w:ascii="Ancizar Sans" w:hAnsi="Ancizar Sans"/>
        <w:i/>
        <w:sz w:val="20"/>
        <w:szCs w:val="20"/>
      </w:rPr>
      <w:t>B.FI.FT.05.007.006</w:t>
    </w:r>
    <w:r w:rsidRPr="00030129">
      <w:rPr>
        <w:rFonts w:ascii="Ancizar Sans" w:hAnsi="Ancizar Sans"/>
        <w:i/>
        <w:sz w:val="20"/>
        <w:szCs w:val="20"/>
      </w:rPr>
      <w:tab/>
      <w:t xml:space="preserve">             Versión: 0.0</w:t>
    </w:r>
    <w:r w:rsidRPr="00030129">
      <w:rPr>
        <w:rFonts w:ascii="Ancizar Sans" w:hAnsi="Ancizar Sans"/>
        <w:i/>
        <w:sz w:val="20"/>
        <w:szCs w:val="20"/>
      </w:rPr>
      <w:tab/>
      <w:t xml:space="preserve">                    </w:t>
    </w:r>
    <w:r w:rsidRPr="00030129">
      <w:rPr>
        <w:rFonts w:ascii="Ancizar Sans" w:hAnsi="Ancizar Sans"/>
        <w:i/>
        <w:sz w:val="20"/>
        <w:szCs w:val="20"/>
        <w:lang w:val="es-ES"/>
      </w:rPr>
      <w:t xml:space="preserve">Página </w:t>
    </w:r>
    <w:r w:rsidRPr="00030129">
      <w:rPr>
        <w:rFonts w:ascii="Ancizar Sans" w:hAnsi="Ancizar Sans"/>
        <w:b w:val="0"/>
        <w:bCs w:val="0"/>
        <w:i/>
        <w:sz w:val="20"/>
        <w:szCs w:val="20"/>
      </w:rPr>
      <w:fldChar w:fldCharType="begin"/>
    </w:r>
    <w:r w:rsidRPr="00030129">
      <w:rPr>
        <w:rFonts w:ascii="Ancizar Sans" w:hAnsi="Ancizar Sans"/>
        <w:i/>
        <w:sz w:val="20"/>
        <w:szCs w:val="20"/>
      </w:rPr>
      <w:instrText>PAGE  \* Arabic  \* MERGEFORMAT</w:instrText>
    </w:r>
    <w:r w:rsidRPr="00030129">
      <w:rPr>
        <w:rFonts w:ascii="Ancizar Sans" w:hAnsi="Ancizar Sans"/>
        <w:b w:val="0"/>
        <w:bCs w:val="0"/>
        <w:i/>
        <w:sz w:val="20"/>
        <w:szCs w:val="20"/>
      </w:rPr>
      <w:fldChar w:fldCharType="separate"/>
    </w:r>
    <w:r w:rsidR="00476DBB" w:rsidRPr="00476DBB">
      <w:rPr>
        <w:rFonts w:ascii="Ancizar Sans" w:hAnsi="Ancizar Sans"/>
        <w:b w:val="0"/>
        <w:bCs w:val="0"/>
        <w:i/>
        <w:noProof/>
        <w:sz w:val="20"/>
        <w:szCs w:val="20"/>
      </w:rPr>
      <w:t>4</w:t>
    </w:r>
    <w:r w:rsidRPr="00030129">
      <w:rPr>
        <w:rFonts w:ascii="Ancizar Sans" w:hAnsi="Ancizar Sans"/>
        <w:b w:val="0"/>
        <w:bCs w:val="0"/>
        <w:i/>
        <w:sz w:val="20"/>
        <w:szCs w:val="20"/>
      </w:rPr>
      <w:fldChar w:fldCharType="end"/>
    </w:r>
    <w:r w:rsidRPr="00030129">
      <w:rPr>
        <w:rFonts w:ascii="Ancizar Sans" w:hAnsi="Ancizar Sans"/>
        <w:i/>
        <w:sz w:val="20"/>
        <w:szCs w:val="20"/>
        <w:lang w:val="es-ES"/>
      </w:rPr>
      <w:t xml:space="preserve"> de </w:t>
    </w:r>
    <w:r w:rsidRPr="00030129">
      <w:rPr>
        <w:rFonts w:ascii="Ancizar Sans" w:hAnsi="Ancizar Sans"/>
        <w:b w:val="0"/>
        <w:bCs w:val="0"/>
        <w:i/>
        <w:sz w:val="20"/>
        <w:szCs w:val="20"/>
      </w:rPr>
      <w:fldChar w:fldCharType="begin"/>
    </w:r>
    <w:r w:rsidRPr="00030129">
      <w:rPr>
        <w:rFonts w:ascii="Ancizar Sans" w:hAnsi="Ancizar Sans"/>
        <w:i/>
        <w:sz w:val="20"/>
        <w:szCs w:val="20"/>
      </w:rPr>
      <w:instrText>NUMPAGES  \* Arabic  \* MERGEFORMAT</w:instrText>
    </w:r>
    <w:r w:rsidRPr="00030129">
      <w:rPr>
        <w:rFonts w:ascii="Ancizar Sans" w:hAnsi="Ancizar Sans"/>
        <w:b w:val="0"/>
        <w:bCs w:val="0"/>
        <w:i/>
        <w:sz w:val="20"/>
        <w:szCs w:val="20"/>
      </w:rPr>
      <w:fldChar w:fldCharType="separate"/>
    </w:r>
    <w:r w:rsidR="00476DBB" w:rsidRPr="00476DBB">
      <w:rPr>
        <w:rFonts w:ascii="Ancizar Sans" w:hAnsi="Ancizar Sans"/>
        <w:b w:val="0"/>
        <w:bCs w:val="0"/>
        <w:i/>
        <w:noProof/>
        <w:sz w:val="20"/>
        <w:szCs w:val="20"/>
      </w:rPr>
      <w:t>4</w:t>
    </w:r>
    <w:r w:rsidRPr="00030129">
      <w:rPr>
        <w:rFonts w:ascii="Ancizar Sans" w:hAnsi="Ancizar Sans"/>
        <w:b w:val="0"/>
        <w:bCs w:val="0"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C497" w14:textId="77777777" w:rsidR="005F5880" w:rsidRDefault="005F58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C735" w14:textId="77777777" w:rsidR="00170BBD" w:rsidRDefault="00170BBD">
      <w:r>
        <w:separator/>
      </w:r>
    </w:p>
  </w:footnote>
  <w:footnote w:type="continuationSeparator" w:id="0">
    <w:p w14:paraId="25D22114" w14:textId="77777777" w:rsidR="00170BBD" w:rsidRDefault="00170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9242" w14:textId="77777777" w:rsidR="005F5880" w:rsidRDefault="005F58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7354" w14:textId="61E3C206" w:rsidR="00856EE8" w:rsidRPr="003D55A0" w:rsidRDefault="0051763C" w:rsidP="00856EE8">
    <w:pPr>
      <w:pStyle w:val="Encabezado"/>
      <w:rPr>
        <w:b w:val="0"/>
        <w:bCs w:val="0"/>
        <w:sz w:val="28"/>
        <w:lang w:eastAsia="es-CO"/>
      </w:rPr>
    </w:pPr>
    <w:r w:rsidRPr="003D55A0">
      <w:rPr>
        <w:noProof/>
        <w:sz w:val="28"/>
        <w:lang w:eastAsia="es-CO"/>
      </w:rPr>
      <w:drawing>
        <wp:anchor distT="0" distB="0" distL="114300" distR="114300" simplePos="0" relativeHeight="251657728" behindDoc="0" locked="0" layoutInCell="1" allowOverlap="1" wp14:anchorId="69456E8C" wp14:editId="47A6B7BE">
          <wp:simplePos x="0" y="0"/>
          <wp:positionH relativeFrom="margin">
            <wp:posOffset>4580255</wp:posOffset>
          </wp:positionH>
          <wp:positionV relativeFrom="paragraph">
            <wp:posOffset>-367030</wp:posOffset>
          </wp:positionV>
          <wp:extent cx="1828800" cy="914400"/>
          <wp:effectExtent l="0" t="0" r="0" b="0"/>
          <wp:wrapSquare wrapText="bothSides"/>
          <wp:docPr id="1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EE8" w:rsidRPr="003D55A0">
      <w:rPr>
        <w:rFonts w:ascii="Ancizar Sans" w:hAnsi="Ancizar Sans"/>
        <w:i/>
        <w:iCs/>
        <w:color w:val="000000"/>
        <w:sz w:val="22"/>
        <w:szCs w:val="20"/>
        <w:lang w:eastAsia="es-CO"/>
      </w:rPr>
      <w:t>Macroproceso: Formación</w:t>
    </w:r>
  </w:p>
  <w:p w14:paraId="79044E34" w14:textId="322E6763" w:rsidR="00856EE8" w:rsidRPr="003D55A0" w:rsidRDefault="00856EE8" w:rsidP="00856EE8">
    <w:pPr>
      <w:jc w:val="both"/>
      <w:rPr>
        <w:b w:val="0"/>
        <w:bCs w:val="0"/>
        <w:sz w:val="28"/>
        <w:lang w:eastAsia="es-CO"/>
      </w:rPr>
    </w:pPr>
    <w:r w:rsidRPr="003D55A0">
      <w:rPr>
        <w:rFonts w:ascii="Ancizar Sans" w:hAnsi="Ancizar Sans"/>
        <w:i/>
        <w:iCs/>
        <w:color w:val="000000"/>
        <w:sz w:val="22"/>
        <w:szCs w:val="20"/>
        <w:lang w:eastAsia="es-CO"/>
      </w:rPr>
      <w:t xml:space="preserve">Proceso: Gestión </w:t>
    </w:r>
    <w:r w:rsidR="00140D65" w:rsidRPr="003D55A0">
      <w:rPr>
        <w:rFonts w:ascii="Ancizar Sans" w:hAnsi="Ancizar Sans"/>
        <w:i/>
        <w:iCs/>
        <w:color w:val="000000"/>
        <w:sz w:val="22"/>
        <w:szCs w:val="20"/>
        <w:lang w:eastAsia="es-CO"/>
      </w:rPr>
      <w:t>a</w:t>
    </w:r>
    <w:r w:rsidRPr="003D55A0">
      <w:rPr>
        <w:rFonts w:ascii="Ancizar Sans" w:hAnsi="Ancizar Sans"/>
        <w:i/>
        <w:iCs/>
        <w:color w:val="000000"/>
        <w:sz w:val="22"/>
        <w:szCs w:val="20"/>
        <w:lang w:eastAsia="es-CO"/>
      </w:rPr>
      <w:t xml:space="preserve">dministrativa de apoyo a la </w:t>
    </w:r>
    <w:r w:rsidR="00140D65" w:rsidRPr="003D55A0">
      <w:rPr>
        <w:rFonts w:ascii="Ancizar Sans" w:hAnsi="Ancizar Sans"/>
        <w:i/>
        <w:iCs/>
        <w:color w:val="000000"/>
        <w:sz w:val="22"/>
        <w:szCs w:val="20"/>
        <w:lang w:eastAsia="es-CO"/>
      </w:rPr>
      <w:t>f</w:t>
    </w:r>
    <w:r w:rsidRPr="003D55A0">
      <w:rPr>
        <w:rFonts w:ascii="Ancizar Sans" w:hAnsi="Ancizar Sans"/>
        <w:i/>
        <w:iCs/>
        <w:color w:val="000000"/>
        <w:sz w:val="22"/>
        <w:szCs w:val="20"/>
        <w:lang w:eastAsia="es-CO"/>
      </w:rPr>
      <w:t>ormación</w:t>
    </w:r>
  </w:p>
  <w:p w14:paraId="35392849" w14:textId="389A8FA1" w:rsidR="00856EE8" w:rsidRPr="003D55A0" w:rsidRDefault="00856EE8" w:rsidP="00856EE8">
    <w:pPr>
      <w:jc w:val="both"/>
      <w:rPr>
        <w:b w:val="0"/>
        <w:bCs w:val="0"/>
        <w:sz w:val="28"/>
        <w:lang w:eastAsia="es-CO"/>
      </w:rPr>
    </w:pPr>
    <w:r w:rsidRPr="003D55A0">
      <w:rPr>
        <w:rFonts w:ascii="Ancizar Sans" w:hAnsi="Ancizar Sans"/>
        <w:i/>
        <w:iCs/>
        <w:color w:val="000000"/>
        <w:sz w:val="22"/>
        <w:szCs w:val="20"/>
        <w:lang w:eastAsia="es-CO"/>
      </w:rPr>
      <w:t>Formato</w:t>
    </w:r>
    <w:r w:rsidR="00DF6B50" w:rsidRPr="003D55A0">
      <w:rPr>
        <w:rFonts w:ascii="Ancizar Sans" w:hAnsi="Ancizar Sans"/>
        <w:i/>
        <w:iCs/>
        <w:color w:val="000000"/>
        <w:sz w:val="22"/>
        <w:szCs w:val="20"/>
        <w:lang w:eastAsia="es-CO"/>
      </w:rPr>
      <w:t xml:space="preserve">: </w:t>
    </w:r>
    <w:r w:rsidRPr="003D55A0">
      <w:rPr>
        <w:rFonts w:ascii="Ancizar Sans" w:hAnsi="Ancizar Sans"/>
        <w:i/>
        <w:iCs/>
        <w:color w:val="000000"/>
        <w:sz w:val="22"/>
        <w:szCs w:val="20"/>
        <w:lang w:eastAsia="es-CO"/>
      </w:rPr>
      <w:t xml:space="preserve">Concepto </w:t>
    </w:r>
    <w:r w:rsidR="00D657A3" w:rsidRPr="003D55A0">
      <w:rPr>
        <w:rFonts w:ascii="Ancizar Sans" w:hAnsi="Ancizar Sans"/>
        <w:i/>
        <w:iCs/>
        <w:color w:val="000000"/>
        <w:sz w:val="22"/>
        <w:szCs w:val="20"/>
        <w:lang w:eastAsia="es-CO"/>
      </w:rPr>
      <w:t>trabajo fina</w:t>
    </w:r>
    <w:r w:rsidR="00616151">
      <w:rPr>
        <w:rFonts w:ascii="Ancizar Sans" w:hAnsi="Ancizar Sans"/>
        <w:i/>
        <w:iCs/>
        <w:color w:val="000000"/>
        <w:sz w:val="22"/>
        <w:szCs w:val="20"/>
        <w:lang w:eastAsia="es-CO"/>
      </w:rPr>
      <w:t>l</w:t>
    </w:r>
    <w:r w:rsidR="00D657A3" w:rsidRPr="003D55A0">
      <w:rPr>
        <w:rFonts w:ascii="Ancizar Sans" w:hAnsi="Ancizar Sans"/>
        <w:i/>
        <w:iCs/>
        <w:color w:val="000000"/>
        <w:sz w:val="22"/>
        <w:szCs w:val="20"/>
        <w:lang w:eastAsia="es-CO"/>
      </w:rPr>
      <w:t xml:space="preserve"> de</w:t>
    </w:r>
    <w:r w:rsidRPr="003D55A0">
      <w:rPr>
        <w:rFonts w:ascii="Ancizar Sans" w:hAnsi="Ancizar Sans"/>
        <w:i/>
        <w:iCs/>
        <w:color w:val="000000"/>
        <w:sz w:val="22"/>
        <w:szCs w:val="20"/>
        <w:lang w:eastAsia="es-CO"/>
      </w:rPr>
      <w:t xml:space="preserve"> </w:t>
    </w:r>
    <w:r w:rsidR="00DF6B50" w:rsidRPr="003D55A0">
      <w:rPr>
        <w:rFonts w:ascii="Ancizar Sans" w:hAnsi="Ancizar Sans"/>
        <w:i/>
        <w:iCs/>
        <w:color w:val="000000"/>
        <w:sz w:val="22"/>
        <w:szCs w:val="20"/>
        <w:lang w:eastAsia="es-CO"/>
      </w:rPr>
      <w:t>maestría</w:t>
    </w:r>
  </w:p>
  <w:p w14:paraId="542A265C" w14:textId="77777777" w:rsidR="007830D8" w:rsidRDefault="00170BBD" w:rsidP="007830D8">
    <w:pPr>
      <w:pStyle w:val="Encabezado"/>
      <w:jc w:val="right"/>
    </w:pPr>
  </w:p>
  <w:p w14:paraId="700E67F8" w14:textId="77777777" w:rsidR="00C57E40" w:rsidRPr="00802808" w:rsidRDefault="00170BBD" w:rsidP="007830D8">
    <w:pPr>
      <w:pStyle w:val="Encabezado"/>
      <w:jc w:val="righ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C0EB" w14:textId="77777777" w:rsidR="005F5880" w:rsidRDefault="005F58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D9"/>
    <w:multiLevelType w:val="hybridMultilevel"/>
    <w:tmpl w:val="3AEA72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71F"/>
    <w:multiLevelType w:val="hybridMultilevel"/>
    <w:tmpl w:val="39A620F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8AB43D0"/>
    <w:multiLevelType w:val="hybridMultilevel"/>
    <w:tmpl w:val="A970A2A2"/>
    <w:lvl w:ilvl="0" w:tplc="5CA0F612">
      <w:start w:val="1"/>
      <w:numFmt w:val="lowerLetter"/>
      <w:lvlText w:val="%1."/>
      <w:lvlJc w:val="left"/>
      <w:pPr>
        <w:ind w:left="5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1" w:hanging="360"/>
      </w:pPr>
    </w:lvl>
    <w:lvl w:ilvl="2" w:tplc="0C0A001B" w:tentative="1">
      <w:start w:val="1"/>
      <w:numFmt w:val="lowerRoman"/>
      <w:lvlText w:val="%3."/>
      <w:lvlJc w:val="right"/>
      <w:pPr>
        <w:ind w:left="1971" w:hanging="180"/>
      </w:pPr>
    </w:lvl>
    <w:lvl w:ilvl="3" w:tplc="0C0A000F" w:tentative="1">
      <w:start w:val="1"/>
      <w:numFmt w:val="decimal"/>
      <w:lvlText w:val="%4."/>
      <w:lvlJc w:val="left"/>
      <w:pPr>
        <w:ind w:left="2691" w:hanging="360"/>
      </w:pPr>
    </w:lvl>
    <w:lvl w:ilvl="4" w:tplc="0C0A0019" w:tentative="1">
      <w:start w:val="1"/>
      <w:numFmt w:val="lowerLetter"/>
      <w:lvlText w:val="%5."/>
      <w:lvlJc w:val="left"/>
      <w:pPr>
        <w:ind w:left="3411" w:hanging="360"/>
      </w:pPr>
    </w:lvl>
    <w:lvl w:ilvl="5" w:tplc="0C0A001B" w:tentative="1">
      <w:start w:val="1"/>
      <w:numFmt w:val="lowerRoman"/>
      <w:lvlText w:val="%6."/>
      <w:lvlJc w:val="right"/>
      <w:pPr>
        <w:ind w:left="4131" w:hanging="180"/>
      </w:pPr>
    </w:lvl>
    <w:lvl w:ilvl="6" w:tplc="0C0A000F" w:tentative="1">
      <w:start w:val="1"/>
      <w:numFmt w:val="decimal"/>
      <w:lvlText w:val="%7."/>
      <w:lvlJc w:val="left"/>
      <w:pPr>
        <w:ind w:left="4851" w:hanging="360"/>
      </w:pPr>
    </w:lvl>
    <w:lvl w:ilvl="7" w:tplc="0C0A0019" w:tentative="1">
      <w:start w:val="1"/>
      <w:numFmt w:val="lowerLetter"/>
      <w:lvlText w:val="%8."/>
      <w:lvlJc w:val="left"/>
      <w:pPr>
        <w:ind w:left="5571" w:hanging="360"/>
      </w:pPr>
    </w:lvl>
    <w:lvl w:ilvl="8" w:tplc="0C0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22D20257"/>
    <w:multiLevelType w:val="hybridMultilevel"/>
    <w:tmpl w:val="EA8EFDD2"/>
    <w:lvl w:ilvl="0" w:tplc="C0DAE5F0">
      <w:start w:val="6"/>
      <w:numFmt w:val="bullet"/>
      <w:lvlText w:val="-"/>
      <w:lvlJc w:val="left"/>
      <w:rPr>
        <w:rFonts w:ascii="Ancizar Sans" w:eastAsia="Times New Roman" w:hAnsi="Ancizar San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C3EED"/>
    <w:multiLevelType w:val="hybridMultilevel"/>
    <w:tmpl w:val="F7AE921E"/>
    <w:lvl w:ilvl="0" w:tplc="08E0CEF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2B4C4C"/>
    <w:multiLevelType w:val="hybridMultilevel"/>
    <w:tmpl w:val="7C2E91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F3EB3"/>
    <w:multiLevelType w:val="hybridMultilevel"/>
    <w:tmpl w:val="6F6C1882"/>
    <w:lvl w:ilvl="0" w:tplc="BE58A6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A49"/>
    <w:multiLevelType w:val="hybridMultilevel"/>
    <w:tmpl w:val="17C8C7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F5815"/>
    <w:multiLevelType w:val="hybridMultilevel"/>
    <w:tmpl w:val="D0BEC91E"/>
    <w:lvl w:ilvl="0" w:tplc="0409000F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9" w15:restartNumberingAfterBreak="0">
    <w:nsid w:val="34B001FD"/>
    <w:multiLevelType w:val="hybridMultilevel"/>
    <w:tmpl w:val="0DAE2620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0" w15:restartNumberingAfterBreak="0">
    <w:nsid w:val="3B2128CD"/>
    <w:multiLevelType w:val="hybridMultilevel"/>
    <w:tmpl w:val="B79E98B0"/>
    <w:lvl w:ilvl="0" w:tplc="C0DAE5F0">
      <w:start w:val="6"/>
      <w:numFmt w:val="bullet"/>
      <w:lvlText w:val="-"/>
      <w:lvlJc w:val="left"/>
      <w:rPr>
        <w:rFonts w:ascii="Ancizar Sans" w:eastAsia="Times New Roman" w:hAnsi="Ancizar San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4585F"/>
    <w:multiLevelType w:val="hybridMultilevel"/>
    <w:tmpl w:val="1346C022"/>
    <w:lvl w:ilvl="0" w:tplc="57863C5C">
      <w:start w:val="1"/>
      <w:numFmt w:val="bullet"/>
      <w:lvlText w:val=""/>
      <w:lvlJc w:val="left"/>
      <w:pPr>
        <w:ind w:left="53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2" w15:restartNumberingAfterBreak="0">
    <w:nsid w:val="4C3973E8"/>
    <w:multiLevelType w:val="hybridMultilevel"/>
    <w:tmpl w:val="CC440970"/>
    <w:lvl w:ilvl="0" w:tplc="58B471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C1677"/>
    <w:multiLevelType w:val="hybridMultilevel"/>
    <w:tmpl w:val="5EBCDC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377A6"/>
    <w:multiLevelType w:val="hybridMultilevel"/>
    <w:tmpl w:val="FB187A0E"/>
    <w:lvl w:ilvl="0" w:tplc="04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5" w15:restartNumberingAfterBreak="0">
    <w:nsid w:val="628F64F6"/>
    <w:multiLevelType w:val="hybridMultilevel"/>
    <w:tmpl w:val="0310DD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C21EF"/>
    <w:multiLevelType w:val="hybridMultilevel"/>
    <w:tmpl w:val="984AF1A8"/>
    <w:lvl w:ilvl="0" w:tplc="129068D8">
      <w:numFmt w:val="bullet"/>
      <w:lvlText w:val=""/>
      <w:lvlJc w:val="left"/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7108F"/>
    <w:multiLevelType w:val="hybridMultilevel"/>
    <w:tmpl w:val="9DB24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E3408"/>
    <w:multiLevelType w:val="hybridMultilevel"/>
    <w:tmpl w:val="E5FC7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30137"/>
    <w:multiLevelType w:val="hybridMultilevel"/>
    <w:tmpl w:val="0AEA1A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A39BA"/>
    <w:multiLevelType w:val="hybridMultilevel"/>
    <w:tmpl w:val="8474FF60"/>
    <w:lvl w:ilvl="0" w:tplc="0409000F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1" w15:restartNumberingAfterBreak="0">
    <w:nsid w:val="75A174A4"/>
    <w:multiLevelType w:val="hybridMultilevel"/>
    <w:tmpl w:val="8940C5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E7275"/>
    <w:multiLevelType w:val="hybridMultilevel"/>
    <w:tmpl w:val="65445612"/>
    <w:lvl w:ilvl="0" w:tplc="4238C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61B01"/>
    <w:multiLevelType w:val="hybridMultilevel"/>
    <w:tmpl w:val="73449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D35D2"/>
    <w:multiLevelType w:val="hybridMultilevel"/>
    <w:tmpl w:val="E79CEDF0"/>
    <w:lvl w:ilvl="0" w:tplc="7D70AF92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1" w:hanging="360"/>
      </w:pPr>
    </w:lvl>
    <w:lvl w:ilvl="2" w:tplc="0C0A001B" w:tentative="1">
      <w:start w:val="1"/>
      <w:numFmt w:val="lowerRoman"/>
      <w:lvlText w:val="%3."/>
      <w:lvlJc w:val="right"/>
      <w:pPr>
        <w:ind w:left="1971" w:hanging="180"/>
      </w:pPr>
    </w:lvl>
    <w:lvl w:ilvl="3" w:tplc="0C0A000F" w:tentative="1">
      <w:start w:val="1"/>
      <w:numFmt w:val="decimal"/>
      <w:lvlText w:val="%4."/>
      <w:lvlJc w:val="left"/>
      <w:pPr>
        <w:ind w:left="2691" w:hanging="360"/>
      </w:pPr>
    </w:lvl>
    <w:lvl w:ilvl="4" w:tplc="0C0A0019" w:tentative="1">
      <w:start w:val="1"/>
      <w:numFmt w:val="lowerLetter"/>
      <w:lvlText w:val="%5."/>
      <w:lvlJc w:val="left"/>
      <w:pPr>
        <w:ind w:left="3411" w:hanging="360"/>
      </w:pPr>
    </w:lvl>
    <w:lvl w:ilvl="5" w:tplc="0C0A001B" w:tentative="1">
      <w:start w:val="1"/>
      <w:numFmt w:val="lowerRoman"/>
      <w:lvlText w:val="%6."/>
      <w:lvlJc w:val="right"/>
      <w:pPr>
        <w:ind w:left="4131" w:hanging="180"/>
      </w:pPr>
    </w:lvl>
    <w:lvl w:ilvl="6" w:tplc="0C0A000F" w:tentative="1">
      <w:start w:val="1"/>
      <w:numFmt w:val="decimal"/>
      <w:lvlText w:val="%7."/>
      <w:lvlJc w:val="left"/>
      <w:pPr>
        <w:ind w:left="4851" w:hanging="360"/>
      </w:pPr>
    </w:lvl>
    <w:lvl w:ilvl="7" w:tplc="0C0A0019" w:tentative="1">
      <w:start w:val="1"/>
      <w:numFmt w:val="lowerLetter"/>
      <w:lvlText w:val="%8."/>
      <w:lvlJc w:val="left"/>
      <w:pPr>
        <w:ind w:left="5571" w:hanging="360"/>
      </w:pPr>
    </w:lvl>
    <w:lvl w:ilvl="8" w:tplc="0C0A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8"/>
  </w:num>
  <w:num w:numId="5">
    <w:abstractNumId w:val="12"/>
  </w:num>
  <w:num w:numId="6">
    <w:abstractNumId w:val="22"/>
  </w:num>
  <w:num w:numId="7">
    <w:abstractNumId w:val="24"/>
  </w:num>
  <w:num w:numId="8">
    <w:abstractNumId w:val="13"/>
  </w:num>
  <w:num w:numId="9">
    <w:abstractNumId w:val="7"/>
  </w:num>
  <w:num w:numId="10">
    <w:abstractNumId w:val="2"/>
  </w:num>
  <w:num w:numId="11">
    <w:abstractNumId w:val="1"/>
  </w:num>
  <w:num w:numId="12">
    <w:abstractNumId w:val="23"/>
  </w:num>
  <w:num w:numId="13">
    <w:abstractNumId w:val="14"/>
  </w:num>
  <w:num w:numId="14">
    <w:abstractNumId w:val="8"/>
  </w:num>
  <w:num w:numId="15">
    <w:abstractNumId w:val="9"/>
  </w:num>
  <w:num w:numId="16">
    <w:abstractNumId w:val="20"/>
  </w:num>
  <w:num w:numId="17">
    <w:abstractNumId w:val="11"/>
  </w:num>
  <w:num w:numId="18">
    <w:abstractNumId w:val="10"/>
  </w:num>
  <w:num w:numId="19">
    <w:abstractNumId w:val="3"/>
  </w:num>
  <w:num w:numId="20">
    <w:abstractNumId w:val="4"/>
  </w:num>
  <w:num w:numId="21">
    <w:abstractNumId w:val="21"/>
  </w:num>
  <w:num w:numId="22">
    <w:abstractNumId w:val="0"/>
  </w:num>
  <w:num w:numId="23">
    <w:abstractNumId w:val="17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CCF"/>
    <w:rsid w:val="00001121"/>
    <w:rsid w:val="00006DC2"/>
    <w:rsid w:val="00030129"/>
    <w:rsid w:val="00065086"/>
    <w:rsid w:val="00074AA7"/>
    <w:rsid w:val="000877D4"/>
    <w:rsid w:val="000A60BD"/>
    <w:rsid w:val="000A6990"/>
    <w:rsid w:val="000B0E8C"/>
    <w:rsid w:val="000B6943"/>
    <w:rsid w:val="000D6D2A"/>
    <w:rsid w:val="00104619"/>
    <w:rsid w:val="00110C84"/>
    <w:rsid w:val="00140D65"/>
    <w:rsid w:val="00157C31"/>
    <w:rsid w:val="00165B60"/>
    <w:rsid w:val="00166230"/>
    <w:rsid w:val="00170BBD"/>
    <w:rsid w:val="00182C4F"/>
    <w:rsid w:val="001B6FFB"/>
    <w:rsid w:val="001F6045"/>
    <w:rsid w:val="00200A2D"/>
    <w:rsid w:val="002204E6"/>
    <w:rsid w:val="002249B6"/>
    <w:rsid w:val="002334E2"/>
    <w:rsid w:val="00235789"/>
    <w:rsid w:val="00256260"/>
    <w:rsid w:val="002A5D2A"/>
    <w:rsid w:val="002B7E43"/>
    <w:rsid w:val="002C3E17"/>
    <w:rsid w:val="002D0DC1"/>
    <w:rsid w:val="0033504A"/>
    <w:rsid w:val="00372AD1"/>
    <w:rsid w:val="0037424F"/>
    <w:rsid w:val="003B3060"/>
    <w:rsid w:val="003D438C"/>
    <w:rsid w:val="003D55A0"/>
    <w:rsid w:val="003D7445"/>
    <w:rsid w:val="003E5EA6"/>
    <w:rsid w:val="003F5C14"/>
    <w:rsid w:val="00443786"/>
    <w:rsid w:val="00463AE4"/>
    <w:rsid w:val="00476DBB"/>
    <w:rsid w:val="004818BE"/>
    <w:rsid w:val="004927C3"/>
    <w:rsid w:val="004C0549"/>
    <w:rsid w:val="004C4C95"/>
    <w:rsid w:val="004E45C1"/>
    <w:rsid w:val="005078E8"/>
    <w:rsid w:val="0051763C"/>
    <w:rsid w:val="00561025"/>
    <w:rsid w:val="00565B49"/>
    <w:rsid w:val="00573BC4"/>
    <w:rsid w:val="005F5880"/>
    <w:rsid w:val="00600291"/>
    <w:rsid w:val="00600BBF"/>
    <w:rsid w:val="0060779E"/>
    <w:rsid w:val="00616151"/>
    <w:rsid w:val="00623FF1"/>
    <w:rsid w:val="0062479B"/>
    <w:rsid w:val="006444D6"/>
    <w:rsid w:val="006C69E9"/>
    <w:rsid w:val="00700E47"/>
    <w:rsid w:val="00701A2F"/>
    <w:rsid w:val="00713E6F"/>
    <w:rsid w:val="007263DB"/>
    <w:rsid w:val="0074212A"/>
    <w:rsid w:val="007458A9"/>
    <w:rsid w:val="00747A3F"/>
    <w:rsid w:val="00763719"/>
    <w:rsid w:val="007A6DE5"/>
    <w:rsid w:val="007D0F0D"/>
    <w:rsid w:val="007E4486"/>
    <w:rsid w:val="007E4C22"/>
    <w:rsid w:val="007E5996"/>
    <w:rsid w:val="007E5CFD"/>
    <w:rsid w:val="007F5D84"/>
    <w:rsid w:val="007F7386"/>
    <w:rsid w:val="00805683"/>
    <w:rsid w:val="00807907"/>
    <w:rsid w:val="00812CCF"/>
    <w:rsid w:val="00856EE8"/>
    <w:rsid w:val="008A2498"/>
    <w:rsid w:val="008C3A1D"/>
    <w:rsid w:val="008D00BE"/>
    <w:rsid w:val="008D2DA0"/>
    <w:rsid w:val="00907A58"/>
    <w:rsid w:val="00921CE9"/>
    <w:rsid w:val="00923FE7"/>
    <w:rsid w:val="0092431B"/>
    <w:rsid w:val="00926758"/>
    <w:rsid w:val="0093184A"/>
    <w:rsid w:val="00932804"/>
    <w:rsid w:val="00944E1E"/>
    <w:rsid w:val="00974F12"/>
    <w:rsid w:val="00977DDF"/>
    <w:rsid w:val="009823BB"/>
    <w:rsid w:val="009A36D8"/>
    <w:rsid w:val="009C5442"/>
    <w:rsid w:val="009C7251"/>
    <w:rsid w:val="009F5B91"/>
    <w:rsid w:val="00A04D9C"/>
    <w:rsid w:val="00A443C7"/>
    <w:rsid w:val="00A51C8B"/>
    <w:rsid w:val="00A75BE9"/>
    <w:rsid w:val="00A877AB"/>
    <w:rsid w:val="00A8795D"/>
    <w:rsid w:val="00AB2A73"/>
    <w:rsid w:val="00AC6924"/>
    <w:rsid w:val="00AD08F5"/>
    <w:rsid w:val="00AD0FEE"/>
    <w:rsid w:val="00AD5F63"/>
    <w:rsid w:val="00AE370E"/>
    <w:rsid w:val="00AE4810"/>
    <w:rsid w:val="00AF06E1"/>
    <w:rsid w:val="00B50B27"/>
    <w:rsid w:val="00B70C2A"/>
    <w:rsid w:val="00B80174"/>
    <w:rsid w:val="00BA05EB"/>
    <w:rsid w:val="00BA72C2"/>
    <w:rsid w:val="00BC3ADC"/>
    <w:rsid w:val="00BE2AC1"/>
    <w:rsid w:val="00C212AA"/>
    <w:rsid w:val="00C62999"/>
    <w:rsid w:val="00CE6EA3"/>
    <w:rsid w:val="00D04911"/>
    <w:rsid w:val="00D0596F"/>
    <w:rsid w:val="00D24F6E"/>
    <w:rsid w:val="00D63AB7"/>
    <w:rsid w:val="00D6445B"/>
    <w:rsid w:val="00D657A3"/>
    <w:rsid w:val="00D67386"/>
    <w:rsid w:val="00D77B18"/>
    <w:rsid w:val="00D95AA0"/>
    <w:rsid w:val="00DB1A2D"/>
    <w:rsid w:val="00DB24BB"/>
    <w:rsid w:val="00DC4AC7"/>
    <w:rsid w:val="00DE3610"/>
    <w:rsid w:val="00DF6818"/>
    <w:rsid w:val="00DF6B50"/>
    <w:rsid w:val="00E25D69"/>
    <w:rsid w:val="00E372CD"/>
    <w:rsid w:val="00E4349D"/>
    <w:rsid w:val="00E54484"/>
    <w:rsid w:val="00E70629"/>
    <w:rsid w:val="00E73D18"/>
    <w:rsid w:val="00EA1149"/>
    <w:rsid w:val="00EA126D"/>
    <w:rsid w:val="00EC598B"/>
    <w:rsid w:val="00EE3E0D"/>
    <w:rsid w:val="00EE4BC9"/>
    <w:rsid w:val="00EF3449"/>
    <w:rsid w:val="00F74CEC"/>
    <w:rsid w:val="00FD5379"/>
    <w:rsid w:val="00FE3198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B00D6"/>
  <w15:docId w15:val="{152298F4-A6FA-4195-9482-AA66486C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35E"/>
    <w:rPr>
      <w:b/>
      <w:bCs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635E"/>
    <w:pPr>
      <w:keepNext/>
      <w:jc w:val="both"/>
      <w:outlineLvl w:val="0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E635E"/>
    <w:pPr>
      <w:jc w:val="center"/>
    </w:pPr>
    <w:rPr>
      <w:lang w:val="es-ES"/>
    </w:rPr>
  </w:style>
  <w:style w:type="paragraph" w:styleId="NormalWeb">
    <w:name w:val="Normal (Web)"/>
    <w:basedOn w:val="Normal"/>
    <w:uiPriority w:val="99"/>
    <w:rsid w:val="006E635E"/>
    <w:pPr>
      <w:spacing w:before="100" w:beforeAutospacing="1" w:after="100" w:afterAutospacing="1"/>
    </w:pPr>
    <w:rPr>
      <w:rFonts w:ascii="Verdana" w:hAnsi="Verdana"/>
      <w:b w:val="0"/>
      <w:bCs w:val="0"/>
      <w:color w:val="666666"/>
      <w:sz w:val="22"/>
      <w:szCs w:val="22"/>
      <w:lang w:val="es-ES"/>
    </w:rPr>
  </w:style>
  <w:style w:type="character" w:customStyle="1" w:styleId="Ttulo1Car">
    <w:name w:val="Título 1 Car"/>
    <w:link w:val="Ttulo1"/>
    <w:rsid w:val="00FB6135"/>
    <w:rPr>
      <w:b/>
      <w:bCs/>
      <w:sz w:val="24"/>
      <w:szCs w:val="24"/>
      <w:lang w:val="es-ES" w:eastAsia="es-ES"/>
    </w:rPr>
  </w:style>
  <w:style w:type="character" w:customStyle="1" w:styleId="TtuloCar">
    <w:name w:val="Título Car"/>
    <w:link w:val="Ttulo"/>
    <w:rsid w:val="00FB6135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18E2"/>
    <w:rPr>
      <w:rFonts w:ascii="Tahoma" w:hAnsi="Tahoma" w:cs="Tahoma"/>
      <w:b/>
      <w:bCs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F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815D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30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830D8"/>
    <w:rPr>
      <w:b/>
      <w:bCs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30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830D8"/>
    <w:rPr>
      <w:b/>
      <w:bCs/>
      <w:sz w:val="24"/>
      <w:szCs w:val="24"/>
      <w:lang w:eastAsia="es-ES"/>
    </w:rPr>
  </w:style>
  <w:style w:type="character" w:styleId="Refdecomentario">
    <w:name w:val="annotation reference"/>
    <w:uiPriority w:val="99"/>
    <w:semiHidden/>
    <w:unhideWhenUsed/>
    <w:rsid w:val="00A879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795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8795D"/>
    <w:rPr>
      <w:b/>
      <w:bCs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795D"/>
  </w:style>
  <w:style w:type="character" w:customStyle="1" w:styleId="AsuntodelcomentarioCar">
    <w:name w:val="Asunto del comentario Car"/>
    <w:link w:val="Asuntodelcomentario"/>
    <w:uiPriority w:val="99"/>
    <w:semiHidden/>
    <w:rsid w:val="00A8795D"/>
    <w:rPr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B0E8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B0E8C"/>
    <w:rPr>
      <w:b/>
      <w:bCs/>
      <w:lang w:eastAsia="es-ES"/>
    </w:rPr>
  </w:style>
  <w:style w:type="character" w:styleId="Refdenotaalpie">
    <w:name w:val="footnote reference"/>
    <w:uiPriority w:val="99"/>
    <w:semiHidden/>
    <w:unhideWhenUsed/>
    <w:rsid w:val="000B0E8C"/>
    <w:rPr>
      <w:vertAlign w:val="superscript"/>
    </w:rPr>
  </w:style>
  <w:style w:type="character" w:styleId="Hipervnculo">
    <w:name w:val="Hyperlink"/>
    <w:uiPriority w:val="99"/>
    <w:unhideWhenUsed/>
    <w:rsid w:val="00DB1A2D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DB1A2D"/>
    <w:rPr>
      <w:color w:val="605E5C"/>
      <w:shd w:val="clear" w:color="auto" w:fill="E1DFDD"/>
    </w:rPr>
  </w:style>
  <w:style w:type="paragraph" w:customStyle="1" w:styleId="textocarta">
    <w:name w:val="texto carta"/>
    <w:basedOn w:val="Normal"/>
    <w:uiPriority w:val="99"/>
    <w:rsid w:val="00B70C2A"/>
    <w:pPr>
      <w:autoSpaceDE w:val="0"/>
      <w:autoSpaceDN w:val="0"/>
      <w:adjustRightInd w:val="0"/>
      <w:spacing w:line="300" w:lineRule="atLeast"/>
      <w:ind w:firstLine="300"/>
      <w:jc w:val="both"/>
      <w:textAlignment w:val="center"/>
    </w:pPr>
    <w:rPr>
      <w:rFonts w:ascii="Ancizar Sans Regular" w:hAnsi="Ancizar Sans Regular" w:cs="Ancizar Sans Regular"/>
      <w:b w:val="0"/>
      <w:bCs w:val="0"/>
      <w:color w:val="000000"/>
      <w:sz w:val="22"/>
      <w:szCs w:val="22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.unal.edu.co/rlunal/home/doc.jsp?d_i=8918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.unal.edu.co/rlunal/home/doc.jsp?d_i=97946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700B-D925-4603-B820-53E81929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COLOMBIA – SEDE BOGOTÁ</vt:lpstr>
    </vt:vector>
  </TitlesOfParts>
  <Company>FAMILIA POLO PEREZ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COLOMBIA – SEDE BOGOTÁ</dc:title>
  <dc:creator>HILDA POLO PEREZ</dc:creator>
  <cp:lastModifiedBy>Julian Andres Falla</cp:lastModifiedBy>
  <cp:revision>9</cp:revision>
  <cp:lastPrinted>2020-02-07T17:07:00Z</cp:lastPrinted>
  <dcterms:created xsi:type="dcterms:W3CDTF">2021-09-16T04:12:00Z</dcterms:created>
  <dcterms:modified xsi:type="dcterms:W3CDTF">2022-02-17T15:18:00Z</dcterms:modified>
</cp:coreProperties>
</file>